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31743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31743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2F6467E" w14:textId="3AB3E1C0" w:rsidR="004177AB" w:rsidRPr="00731743" w:rsidRDefault="0070112B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31743">
            <w:rPr>
              <w:b/>
              <w:bCs/>
              <w:noProof/>
            </w:rPr>
            <w:fldChar w:fldCharType="begin"/>
          </w:r>
          <w:r w:rsidRPr="00731743">
            <w:rPr>
              <w:b/>
              <w:bCs/>
              <w:noProof/>
            </w:rPr>
            <w:instrText xml:space="preserve"> TOC \o "1-3" \h \z \u </w:instrText>
          </w:r>
          <w:r w:rsidRPr="00731743">
            <w:rPr>
              <w:b/>
              <w:bCs/>
              <w:noProof/>
            </w:rPr>
            <w:fldChar w:fldCharType="separate"/>
          </w:r>
          <w:hyperlink w:anchor="_Toc151385472" w:history="1">
            <w:r w:rsidR="004177AB" w:rsidRPr="00731743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_Toc151385472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2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5CFB0D5D" w14:textId="64C7FF79" w:rsidR="004177AB" w:rsidRPr="00731743" w:rsidRDefault="003519FA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85473" w:history="1">
            <w:r w:rsidR="004177AB" w:rsidRPr="00731743">
              <w:rPr>
                <w:rStyle w:val="Hyperlink"/>
                <w:noProof/>
                <w:rtl/>
              </w:rPr>
              <w:t>پ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_Toc151385473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2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263C8E77" w14:textId="37EDF847" w:rsidR="004177AB" w:rsidRPr="00731743" w:rsidRDefault="003519FA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85474" w:history="1">
            <w:r w:rsidR="004177AB" w:rsidRPr="00731743">
              <w:rPr>
                <w:rStyle w:val="Hyperlink"/>
                <w:noProof/>
                <w:rtl/>
              </w:rPr>
              <w:t>بررس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noProof/>
                <w:rtl/>
              </w:rPr>
              <w:t xml:space="preserve"> مسئله س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noProof/>
                <w:rtl/>
              </w:rPr>
              <w:t xml:space="preserve"> و پنجم: استثنائات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_Toc151385474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2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7C32315C" w14:textId="6F36FA38" w:rsidR="004177AB" w:rsidRPr="00731743" w:rsidRDefault="003519FA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85475" w:history="1">
            <w:r w:rsidR="004177AB" w:rsidRPr="00731743">
              <w:rPr>
                <w:rStyle w:val="Hyperlink"/>
                <w:noProof/>
                <w:rtl/>
              </w:rPr>
              <w:t>استثنائات حکم تحر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noProof/>
                <w:rtl/>
              </w:rPr>
              <w:t>م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_Toc151385475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3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2C9C973A" w14:textId="658ED731" w:rsidR="004177AB" w:rsidRPr="00731743" w:rsidRDefault="003519FA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85476" w:history="1">
            <w:r w:rsidR="004177AB" w:rsidRPr="00731743">
              <w:rPr>
                <w:rStyle w:val="Hyperlink"/>
                <w:noProof/>
                <w:rtl/>
              </w:rPr>
              <w:t>اقسام استثنائات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_Toc151385476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5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0E6248D7" w14:textId="7462432D" w:rsidR="004177AB" w:rsidRPr="00731743" w:rsidRDefault="003519FA" w:rsidP="004177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85477" w:history="1">
            <w:r w:rsidR="004177AB" w:rsidRPr="00731743">
              <w:rPr>
                <w:rStyle w:val="Hyperlink"/>
                <w:noProof/>
                <w:rtl/>
              </w:rPr>
              <w:t>مقام اول: علاج و درمان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_Toc151385477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5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6B911F7E" w14:textId="3A02D0A7" w:rsidR="004177AB" w:rsidRPr="00731743" w:rsidRDefault="003519FA" w:rsidP="004177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85478" w:history="1">
            <w:r w:rsidR="004177AB" w:rsidRPr="00731743">
              <w:rPr>
                <w:rStyle w:val="Hyperlink"/>
                <w:noProof/>
                <w:rtl/>
              </w:rPr>
              <w:t>مقام دوم: تکال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noProof/>
                <w:rtl/>
              </w:rPr>
              <w:t>ف حاکم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noProof/>
                <w:rtl/>
              </w:rPr>
              <w:t>ت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_Toc151385478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6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3972183D" w14:textId="278E9F8A" w:rsidR="004177AB" w:rsidRPr="00731743" w:rsidRDefault="003519FA" w:rsidP="004177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85479" w:history="1">
            <w:r w:rsidR="004177AB" w:rsidRPr="00731743">
              <w:rPr>
                <w:rStyle w:val="Hyperlink"/>
                <w:noProof/>
                <w:rtl/>
              </w:rPr>
              <w:t>دلا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rFonts w:hint="eastAsia"/>
                <w:noProof/>
                <w:rtl/>
              </w:rPr>
              <w:t>ل</w:t>
            </w:r>
            <w:r w:rsidR="004177AB" w:rsidRPr="00731743">
              <w:rPr>
                <w:rStyle w:val="Hyperlink"/>
                <w:noProof/>
                <w:rtl/>
              </w:rPr>
              <w:t xml:space="preserve"> استثنائات حکم نظر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_Toc151385479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6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6918B28D" w14:textId="0121EA96" w:rsidR="004177AB" w:rsidRPr="00731743" w:rsidRDefault="003519FA" w:rsidP="004177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85480" w:history="1">
            <w:r w:rsidR="004177AB" w:rsidRPr="00731743">
              <w:rPr>
                <w:rStyle w:val="Hyperlink"/>
                <w:noProof/>
                <w:rtl/>
              </w:rPr>
              <w:t>دل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rFonts w:hint="eastAsia"/>
                <w:noProof/>
                <w:rtl/>
              </w:rPr>
              <w:t>ل</w:t>
            </w:r>
            <w:r w:rsidR="004177AB" w:rsidRPr="00731743">
              <w:rPr>
                <w:rStyle w:val="Hyperlink"/>
                <w:noProof/>
                <w:rtl/>
              </w:rPr>
              <w:t xml:space="preserve"> اول: روا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rFonts w:hint="eastAsia"/>
                <w:noProof/>
                <w:rtl/>
              </w:rPr>
              <w:t>ت</w:t>
            </w:r>
            <w:r w:rsidR="004177AB" w:rsidRPr="00731743">
              <w:rPr>
                <w:rStyle w:val="Hyperlink"/>
                <w:noProof/>
                <w:rtl/>
              </w:rPr>
              <w:t xml:space="preserve"> ابوحمزه ثمال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_Toc151385480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7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7386B59E" w14:textId="25D77E07" w:rsidR="004177AB" w:rsidRPr="00731743" w:rsidRDefault="003519FA" w:rsidP="004177A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1385481" w:history="1">
            <w:r w:rsidR="004177AB" w:rsidRPr="00731743">
              <w:rPr>
                <w:rStyle w:val="Hyperlink"/>
                <w:noProof/>
                <w:rtl/>
              </w:rPr>
              <w:t>نکته اول: ق</w:t>
            </w:r>
            <w:r w:rsidR="004177AB" w:rsidRPr="00731743">
              <w:rPr>
                <w:rStyle w:val="Hyperlink"/>
                <w:rFonts w:hint="cs"/>
                <w:noProof/>
                <w:rtl/>
              </w:rPr>
              <w:t>ی</w:t>
            </w:r>
            <w:r w:rsidR="004177AB" w:rsidRPr="00731743">
              <w:rPr>
                <w:rStyle w:val="Hyperlink"/>
                <w:rFonts w:hint="eastAsia"/>
                <w:noProof/>
                <w:rtl/>
              </w:rPr>
              <w:t>د</w:t>
            </w:r>
            <w:r w:rsidR="004177AB" w:rsidRPr="00731743">
              <w:rPr>
                <w:rStyle w:val="Hyperlink"/>
                <w:noProof/>
                <w:rtl/>
              </w:rPr>
              <w:t xml:space="preserve"> المرأة</w:t>
            </w:r>
            <w:r w:rsidR="004177AB" w:rsidRPr="00731743">
              <w:rPr>
                <w:noProof/>
                <w:webHidden/>
              </w:rPr>
              <w:tab/>
            </w:r>
            <w:r w:rsidR="004177AB" w:rsidRPr="00731743">
              <w:rPr>
                <w:noProof/>
                <w:webHidden/>
              </w:rPr>
              <w:fldChar w:fldCharType="begin"/>
            </w:r>
            <w:r w:rsidR="004177AB" w:rsidRPr="00731743">
              <w:rPr>
                <w:noProof/>
                <w:webHidden/>
              </w:rPr>
              <w:instrText xml:space="preserve"> PAGEREF _Toc151385481 \h </w:instrText>
            </w:r>
            <w:r w:rsidR="004177AB" w:rsidRPr="00731743">
              <w:rPr>
                <w:noProof/>
                <w:webHidden/>
              </w:rPr>
            </w:r>
            <w:r w:rsidR="004177AB" w:rsidRPr="00731743">
              <w:rPr>
                <w:noProof/>
                <w:webHidden/>
              </w:rPr>
              <w:fldChar w:fldCharType="separate"/>
            </w:r>
            <w:r w:rsidR="004177AB" w:rsidRPr="00731743">
              <w:rPr>
                <w:noProof/>
                <w:webHidden/>
              </w:rPr>
              <w:t>8</w:t>
            </w:r>
            <w:r w:rsidR="004177AB" w:rsidRPr="00731743">
              <w:rPr>
                <w:noProof/>
                <w:webHidden/>
              </w:rPr>
              <w:fldChar w:fldCharType="end"/>
            </w:r>
          </w:hyperlink>
        </w:p>
        <w:p w14:paraId="4A306D47" w14:textId="690FECA4" w:rsidR="00123630" w:rsidRPr="00731743" w:rsidRDefault="0070112B" w:rsidP="007F3796">
          <w:pPr>
            <w:pStyle w:val="TOC1"/>
            <w:rPr>
              <w:rtl/>
            </w:rPr>
          </w:pPr>
          <w:r w:rsidRPr="0073174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31743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731743">
        <w:rPr>
          <w:szCs w:val="44"/>
          <w:rtl/>
        </w:rPr>
        <w:br w:type="page"/>
      </w:r>
    </w:p>
    <w:p w14:paraId="338A423B" w14:textId="77777777" w:rsidR="00731743" w:rsidRPr="00B702D3" w:rsidRDefault="00731743" w:rsidP="00731743">
      <w:pPr>
        <w:pStyle w:val="Heading1"/>
        <w:ind w:firstLine="284"/>
        <w:jc w:val="both"/>
        <w:rPr>
          <w:rtl/>
        </w:rPr>
      </w:pPr>
      <w:bookmarkStart w:id="0" w:name="_Toc151385473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حکم </w:t>
      </w:r>
      <w:r w:rsidRPr="00B702D3">
        <w:rPr>
          <w:rFonts w:hint="cs"/>
          <w:color w:val="auto"/>
          <w:szCs w:val="44"/>
          <w:rtl/>
        </w:rPr>
        <w:t xml:space="preserve">خنثی/مقامات بحث/مقام </w:t>
      </w:r>
      <w:r>
        <w:rPr>
          <w:rFonts w:hint="cs"/>
          <w:color w:val="auto"/>
          <w:szCs w:val="44"/>
          <w:rtl/>
        </w:rPr>
        <w:t>دوم</w:t>
      </w:r>
    </w:p>
    <w:p w14:paraId="77A30521" w14:textId="2E0A9124" w:rsidR="005909CB" w:rsidRPr="00731743" w:rsidRDefault="005909CB" w:rsidP="00D9129A">
      <w:pPr>
        <w:pStyle w:val="Heading1"/>
        <w:rPr>
          <w:w w:val="100"/>
          <w:rtl/>
        </w:rPr>
      </w:pPr>
      <w:r w:rsidRPr="00731743">
        <w:rPr>
          <w:rFonts w:hint="cs"/>
          <w:w w:val="100"/>
          <w:rtl/>
        </w:rPr>
        <w:t>پیشگفتار</w:t>
      </w:r>
      <w:bookmarkEnd w:id="0"/>
    </w:p>
    <w:p w14:paraId="7C7B02C0" w14:textId="3A943F19" w:rsidR="009D023A" w:rsidRPr="00731743" w:rsidRDefault="009740F1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 xml:space="preserve">بحث </w:t>
      </w:r>
      <w:r w:rsidR="009D023A" w:rsidRPr="00731743">
        <w:rPr>
          <w:color w:val="000000" w:themeColor="text1"/>
          <w:rtl/>
        </w:rPr>
        <w:t xml:space="preserve">گرچه مناسب بود 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ا</w:t>
      </w:r>
      <w:r w:rsidR="009D023A" w:rsidRPr="00731743">
        <w:rPr>
          <w:color w:val="000000" w:themeColor="text1"/>
          <w:rtl/>
        </w:rPr>
        <w:t xml:space="preserve"> مناسبت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وجود داشت که به بحث تغ</w:t>
      </w:r>
      <w:r w:rsidR="009D023A" w:rsidRPr="00731743">
        <w:rPr>
          <w:rFonts w:hint="cs"/>
          <w:color w:val="000000" w:themeColor="text1"/>
          <w:rtl/>
        </w:rPr>
        <w:t>یی</w:t>
      </w:r>
      <w:r w:rsidR="009D023A" w:rsidRPr="00731743">
        <w:rPr>
          <w:rFonts w:hint="eastAsia"/>
          <w:color w:val="000000" w:themeColor="text1"/>
          <w:rtl/>
        </w:rPr>
        <w:t>ر</w:t>
      </w:r>
      <w:r w:rsidR="009D023A" w:rsidRPr="00731743">
        <w:rPr>
          <w:color w:val="000000" w:themeColor="text1"/>
          <w:rtl/>
        </w:rPr>
        <w:t xml:space="preserve"> جنس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ت</w:t>
      </w:r>
      <w:r w:rsidR="009D023A" w:rsidRPr="00731743">
        <w:rPr>
          <w:color w:val="000000" w:themeColor="text1"/>
          <w:rtl/>
        </w:rPr>
        <w:t xml:space="preserve"> بپرداز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م</w:t>
      </w:r>
      <w:r w:rsidR="009D023A" w:rsidRPr="00731743">
        <w:rPr>
          <w:color w:val="000000" w:themeColor="text1"/>
          <w:rtl/>
        </w:rPr>
        <w:t xml:space="preserve"> ول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فعلاً</w:t>
      </w:r>
      <w:r w:rsidR="009D023A" w:rsidRPr="00731743">
        <w:rPr>
          <w:color w:val="000000" w:themeColor="text1"/>
          <w:rtl/>
        </w:rPr>
        <w:t xml:space="preserve"> نم</w:t>
      </w:r>
      <w:r w:rsidR="009D023A" w:rsidRPr="00731743">
        <w:rPr>
          <w:rFonts w:hint="cs"/>
          <w:color w:val="000000" w:themeColor="text1"/>
          <w:rtl/>
        </w:rPr>
        <w:t>ی‌</w:t>
      </w:r>
      <w:r w:rsidR="009D023A" w:rsidRPr="00731743">
        <w:rPr>
          <w:rFonts w:hint="eastAsia"/>
          <w:color w:val="000000" w:themeColor="text1"/>
          <w:rtl/>
        </w:rPr>
        <w:t>پرداز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م،</w:t>
      </w:r>
      <w:r w:rsidR="009D023A" w:rsidRPr="00731743">
        <w:rPr>
          <w:color w:val="000000" w:themeColor="text1"/>
          <w:rtl/>
        </w:rPr>
        <w:t xml:space="preserve"> منته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در ذهنم بود که منظومه مباحث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که در روابط م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ان</w:t>
      </w:r>
      <w:r w:rsidR="009D023A" w:rsidRPr="00731743">
        <w:rPr>
          <w:color w:val="000000" w:themeColor="text1"/>
          <w:rtl/>
        </w:rPr>
        <w:t xml:space="preserve"> انسان‌ها از ح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ث</w:t>
      </w:r>
      <w:r w:rsidR="009D023A" w:rsidRPr="00731743">
        <w:rPr>
          <w:color w:val="000000" w:themeColor="text1"/>
          <w:rtl/>
        </w:rPr>
        <w:t xml:space="preserve"> جنس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ت</w:t>
      </w:r>
      <w:r w:rsidR="009D023A" w:rsidRPr="00731743">
        <w:rPr>
          <w:color w:val="000000" w:themeColor="text1"/>
          <w:rtl/>
        </w:rPr>
        <w:t xml:space="preserve"> طرح م</w:t>
      </w:r>
      <w:r w:rsidR="009D023A" w:rsidRPr="00731743">
        <w:rPr>
          <w:rFonts w:hint="cs"/>
          <w:color w:val="000000" w:themeColor="text1"/>
          <w:rtl/>
        </w:rPr>
        <w:t>ی‌</w:t>
      </w:r>
      <w:r w:rsidR="009D023A" w:rsidRPr="00731743">
        <w:rPr>
          <w:rFonts w:hint="eastAsia"/>
          <w:color w:val="000000" w:themeColor="text1"/>
          <w:rtl/>
        </w:rPr>
        <w:t>کن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م</w:t>
      </w:r>
      <w:r w:rsidR="009D023A" w:rsidRPr="00731743">
        <w:rPr>
          <w:color w:val="000000" w:themeColor="text1"/>
          <w:rtl/>
        </w:rPr>
        <w:t xml:space="preserve"> به جا</w:t>
      </w:r>
      <w:r w:rsidR="009D023A" w:rsidRPr="00731743">
        <w:rPr>
          <w:rFonts w:hint="cs"/>
          <w:color w:val="000000" w:themeColor="text1"/>
          <w:rtl/>
        </w:rPr>
        <w:t>یی</w:t>
      </w:r>
      <w:r w:rsidR="009D023A" w:rsidRPr="00731743">
        <w:rPr>
          <w:color w:val="000000" w:themeColor="text1"/>
          <w:rtl/>
        </w:rPr>
        <w:t xml:space="preserve"> برسان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م</w:t>
      </w:r>
      <w:r w:rsidR="009D023A" w:rsidRPr="00731743">
        <w:rPr>
          <w:color w:val="000000" w:themeColor="text1"/>
          <w:rtl/>
        </w:rPr>
        <w:t xml:space="preserve"> بعد در هم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ن</w:t>
      </w:r>
      <w:r w:rsidR="009D023A" w:rsidRPr="00731743">
        <w:rPr>
          <w:color w:val="000000" w:themeColor="text1"/>
          <w:rtl/>
        </w:rPr>
        <w:t xml:space="preserve"> مجموعه شا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د</w:t>
      </w:r>
      <w:r w:rsidR="009D023A" w:rsidRPr="00731743">
        <w:rPr>
          <w:color w:val="000000" w:themeColor="text1"/>
          <w:rtl/>
        </w:rPr>
        <w:t xml:space="preserve"> بشود به شکل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آن مباحث را جا داد. </w:t>
      </w:r>
    </w:p>
    <w:p w14:paraId="16257D42" w14:textId="547A265C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چهارچوب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</w:t>
      </w:r>
      <w:r w:rsidR="00EB0FBF">
        <w:rPr>
          <w:color w:val="000000" w:themeColor="text1"/>
          <w:rtl/>
        </w:rPr>
        <w:t>فعلاً</w:t>
      </w:r>
      <w:r w:rsidRPr="00731743">
        <w:rPr>
          <w:color w:val="000000" w:themeColor="text1"/>
          <w:rtl/>
        </w:rPr>
        <w:t xml:space="preserve"> دنبال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م؛</w:t>
      </w:r>
      <w:r w:rsidRPr="00731743">
        <w:rPr>
          <w:color w:val="000000" w:themeColor="text1"/>
          <w:rtl/>
        </w:rPr>
        <w:t xml:space="preserve"> نظر و ستر و امثال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از امور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متصور است در روابط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انسان‌ها از 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ث</w:t>
      </w:r>
      <w:r w:rsidRPr="00731743">
        <w:rPr>
          <w:color w:val="000000" w:themeColor="text1"/>
          <w:rtl/>
        </w:rPr>
        <w:t xml:space="preserve"> جن</w:t>
      </w:r>
      <w:r w:rsidR="00EB0FBF">
        <w:rPr>
          <w:rFonts w:hint="cs"/>
          <w:color w:val="000000" w:themeColor="text1"/>
          <w:rtl/>
        </w:rPr>
        <w:t>سی</w:t>
      </w:r>
      <w:r w:rsidRPr="00731743">
        <w:rPr>
          <w:rFonts w:hint="eastAsia"/>
          <w:color w:val="000000" w:themeColor="text1"/>
          <w:rtl/>
        </w:rPr>
        <w:t>ت،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منظومه از مباحث است که دنبال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تاکنون</w:t>
      </w:r>
      <w:r w:rsidRPr="00731743">
        <w:rPr>
          <w:color w:val="000000" w:themeColor="text1"/>
          <w:rtl/>
        </w:rPr>
        <w:t xml:space="preserve"> هم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ما در نظر بوده است، البته مباحث بن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،</w:t>
      </w:r>
      <w:r w:rsidRPr="00731743">
        <w:rPr>
          <w:color w:val="000000" w:themeColor="text1"/>
          <w:rtl/>
        </w:rPr>
        <w:t xml:space="preserve"> نظر و ستر است،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که روشن بشود در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مبان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روشن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و سر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ع‌تر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از آن گذشت. </w:t>
      </w:r>
    </w:p>
    <w:p w14:paraId="37430A0B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منته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فکر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مجموعه مباحث طبق آن تنظ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دو سه بار تا به حال خدمت دوستان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</w:t>
      </w:r>
      <w:r w:rsidRPr="00731743">
        <w:rPr>
          <w:color w:val="000000" w:themeColor="text1"/>
          <w:rtl/>
        </w:rPr>
        <w:t xml:space="preserve"> شده است تمام بکن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به مباحث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ارتباط با جنس و جنس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است بپرداز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تغ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و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مورد توجه قرار بده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. </w:t>
      </w:r>
    </w:p>
    <w:p w14:paraId="21E52343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از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جهت است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در تنظ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مباحث و مقدمات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گفت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نگاه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کنم</w:t>
      </w:r>
      <w:r w:rsidRPr="00731743">
        <w:rPr>
          <w:color w:val="000000" w:themeColor="text1"/>
          <w:rtl/>
        </w:rPr>
        <w:t xml:space="preserve"> و فکر کنم مجموعه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را تمام بکن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>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مجموعه مباحث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بخش دنبال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شود؛</w:t>
      </w:r>
      <w:r w:rsidRPr="00731743">
        <w:rPr>
          <w:color w:val="000000" w:themeColor="text1"/>
          <w:rtl/>
        </w:rPr>
        <w:t xml:space="preserve"> نظر، ستر، لمس، مسافحه، دست دادن، استماع، اختلاط و مصاحبت، مجالست، دوست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رفاقت و خلوت و 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>ن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است که دنبال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>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را تمام بکن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به تغ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جنس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در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فصل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در بخش پا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خواه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پرداخت.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جهت است وارد مسئله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پنجم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. </w:t>
      </w:r>
    </w:p>
    <w:p w14:paraId="6E867DF4" w14:textId="77777777" w:rsidR="009D023A" w:rsidRPr="00731743" w:rsidRDefault="009D023A" w:rsidP="009D023A">
      <w:pPr>
        <w:pStyle w:val="Heading1"/>
        <w:rPr>
          <w:rtl/>
        </w:rPr>
      </w:pPr>
      <w:bookmarkStart w:id="2" w:name="_Toc151385474"/>
      <w:r w:rsidRPr="00731743">
        <w:rPr>
          <w:rFonts w:hint="eastAsia"/>
          <w:rtl/>
        </w:rPr>
        <w:t>بررس</w:t>
      </w:r>
      <w:r w:rsidRPr="00731743">
        <w:rPr>
          <w:rFonts w:hint="cs"/>
          <w:rtl/>
        </w:rPr>
        <w:t>ی</w:t>
      </w:r>
      <w:r w:rsidRPr="00731743">
        <w:rPr>
          <w:rtl/>
        </w:rPr>
        <w:t xml:space="preserve"> مسئله س</w:t>
      </w:r>
      <w:r w:rsidRPr="00731743">
        <w:rPr>
          <w:rFonts w:hint="cs"/>
          <w:rtl/>
        </w:rPr>
        <w:t>ی</w:t>
      </w:r>
      <w:r w:rsidRPr="00731743">
        <w:rPr>
          <w:rtl/>
        </w:rPr>
        <w:t xml:space="preserve"> و پنجم: استثنائات</w:t>
      </w:r>
      <w:bookmarkEnd w:id="2"/>
    </w:p>
    <w:p w14:paraId="389AF7D2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طبق</w:t>
      </w:r>
      <w:r w:rsidRPr="00731743">
        <w:rPr>
          <w:color w:val="000000" w:themeColor="text1"/>
          <w:rtl/>
        </w:rPr>
        <w:t xml:space="preserve"> مسائل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عروه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منهاج آمده است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</w:t>
      </w:r>
      <w:r w:rsidRPr="00731743">
        <w:rPr>
          <w:color w:val="000000" w:themeColor="text1"/>
          <w:rtl/>
        </w:rPr>
        <w:t xml:space="preserve"> نم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م،</w:t>
      </w:r>
      <w:r w:rsidRPr="00731743">
        <w:rPr>
          <w:color w:val="000000" w:themeColor="text1"/>
          <w:rtl/>
        </w:rPr>
        <w:t xml:space="preserve"> چهارچوب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منته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تسه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در مطالعه و مباحثه و کارها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شما بشود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در چه مسئله‌ا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است. </w:t>
      </w:r>
    </w:p>
    <w:p w14:paraId="2C2208A2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آن</w:t>
      </w:r>
      <w:r w:rsidRPr="00731743">
        <w:rPr>
          <w:color w:val="000000" w:themeColor="text1"/>
          <w:rtl/>
        </w:rPr>
        <w:t xml:space="preserve"> که در مسئله ۳۵ مطرح شده است، استثنائات از جواز نظر به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است،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مقوله در عروه در مسئله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پنجم مطرح شده است به گمانم در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در مسئله ۲۲ مسئله نکاح و مقدمات نکاح است و در سا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کتب و منابع فقه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طبعاً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مطرح شده است و موضوع هم از </w:t>
      </w:r>
      <w:r w:rsidRPr="00731743">
        <w:rPr>
          <w:rFonts w:hint="eastAsia"/>
          <w:color w:val="000000" w:themeColor="text1"/>
          <w:rtl/>
        </w:rPr>
        <w:t>موضوعات</w:t>
      </w:r>
      <w:r w:rsidRPr="00731743">
        <w:rPr>
          <w:color w:val="000000" w:themeColor="text1"/>
          <w:rtl/>
        </w:rPr>
        <w:t xml:space="preserve"> مستحدثه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از مسائل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محل ابتلا بوده است و حت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color w:val="000000" w:themeColor="text1"/>
          <w:rtl/>
        </w:rPr>
        <w:t xml:space="preserve"> هم مطرح شده است. </w:t>
      </w:r>
    </w:p>
    <w:p w14:paraId="30B2046C" w14:textId="43760E50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در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مرحوم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موارد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را از استثنائات‌ عدم جواز نظر مطرح </w:t>
      </w:r>
      <w:r w:rsidR="00EB0FBF">
        <w:rPr>
          <w:color w:val="000000" w:themeColor="text1"/>
          <w:rtl/>
        </w:rPr>
        <w:t>کرده‌اند</w:t>
      </w:r>
      <w:r w:rsidRPr="00731743">
        <w:rPr>
          <w:color w:val="000000" w:themeColor="text1"/>
          <w:rtl/>
        </w:rPr>
        <w:t>، در مسئله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ششم هم بود که چند استثنا در آنجا مطرح شد از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استثناء‌ عدم جواز نظر در مقام ازدواج،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خواهد</w:t>
      </w:r>
      <w:r w:rsidRPr="00731743">
        <w:rPr>
          <w:color w:val="000000" w:themeColor="text1"/>
          <w:rtl/>
        </w:rPr>
        <w:t xml:space="preserve"> خواستگار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برود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خود همسر و انتخاب بکند آنجا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color w:val="000000" w:themeColor="text1"/>
          <w:rtl/>
        </w:rPr>
        <w:t xml:space="preserve"> بود و مف</w:t>
      </w:r>
      <w:r w:rsidRPr="00731743">
        <w:rPr>
          <w:rFonts w:hint="eastAsia"/>
          <w:color w:val="000000" w:themeColor="text1"/>
          <w:rtl/>
        </w:rPr>
        <w:t>صل</w:t>
      </w:r>
      <w:r w:rsidRPr="00731743">
        <w:rPr>
          <w:color w:val="000000" w:themeColor="text1"/>
          <w:rtl/>
        </w:rPr>
        <w:t xml:space="preserve"> بحث کرد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که نگاه در مقام تزو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است. </w:t>
      </w:r>
    </w:p>
    <w:p w14:paraId="38606758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استثنا بود که در مسئله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هفتم مفصل بحث شد. </w:t>
      </w:r>
    </w:p>
    <w:p w14:paraId="6569791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cs"/>
          <w:color w:val="000000" w:themeColor="text1"/>
          <w:rtl/>
        </w:rPr>
        <w:lastRenderedPageBreak/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استثناء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آنجا بود که عبارت از ذم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color w:val="000000" w:themeColor="text1"/>
          <w:rtl/>
        </w:rPr>
        <w:t xml:space="preserve"> و کافرات بود نگاه به زنان ذم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کافر،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دو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بود که آنجا بحث شد. </w:t>
      </w:r>
    </w:p>
    <w:p w14:paraId="1A56D381" w14:textId="272D9D13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در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دو مسئله استثنائات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مطرح شده است و منطق آن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کل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استثنائات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دو سه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پراکنده آمده است و </w:t>
      </w:r>
      <w:r w:rsidR="00EB0FBF">
        <w:rPr>
          <w:color w:val="000000" w:themeColor="text1"/>
          <w:rtl/>
        </w:rPr>
        <w:t>آنچه</w:t>
      </w:r>
      <w:r w:rsidRPr="00731743">
        <w:rPr>
          <w:color w:val="000000" w:themeColor="text1"/>
          <w:rtl/>
        </w:rPr>
        <w:t xml:space="preserve"> در مسئله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پنجم عروه و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دوم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آمده است </w:t>
      </w:r>
      <w:r w:rsidR="00EB0FBF">
        <w:rPr>
          <w:rFonts w:hint="cs"/>
          <w:color w:val="000000" w:themeColor="text1"/>
          <w:rtl/>
        </w:rPr>
        <w:t>یکجا</w:t>
      </w:r>
      <w:r w:rsidRPr="00731743">
        <w:rPr>
          <w:color w:val="000000" w:themeColor="text1"/>
          <w:rtl/>
        </w:rPr>
        <w:t xml:space="preserve"> در کنار هم قرار بگ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 xml:space="preserve">. </w:t>
      </w:r>
    </w:p>
    <w:p w14:paraId="0FFCAA2C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در</w:t>
      </w:r>
      <w:r w:rsidRPr="00731743">
        <w:rPr>
          <w:color w:val="000000" w:themeColor="text1"/>
          <w:rtl/>
        </w:rPr>
        <w:t xml:space="preserve"> 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پنجم و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هفتم کنار هم قرار بگذار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مجموعه‌ا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استثنائات وجود دارد که ملاحظه خواه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کرد. </w:t>
      </w:r>
    </w:p>
    <w:p w14:paraId="6B191733" w14:textId="4A016FD3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حدود</w:t>
      </w:r>
      <w:r w:rsidRPr="00731743">
        <w:rPr>
          <w:color w:val="000000" w:themeColor="text1"/>
          <w:rtl/>
        </w:rPr>
        <w:t xml:space="preserve"> ده استثناء در عدم جواز نظر به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وجود دارد، آن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</w:t>
      </w:r>
      <w:r w:rsidRPr="00731743">
        <w:rPr>
          <w:color w:val="000000" w:themeColor="text1"/>
          <w:rtl/>
        </w:rPr>
        <w:t xml:space="preserve"> جواز و عدم جواز </w:t>
      </w:r>
      <w:r w:rsidR="00EB0FBF">
        <w:rPr>
          <w:color w:val="000000" w:themeColor="text1"/>
          <w:rtl/>
        </w:rPr>
        <w:t>قبلاً</w:t>
      </w:r>
      <w:r w:rsidRPr="00731743">
        <w:rPr>
          <w:color w:val="000000" w:themeColor="text1"/>
          <w:rtl/>
        </w:rPr>
        <w:t xml:space="preserve"> بحث شده است، مثلاً در نگاه به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استثناء شده است و البته آن هم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جزء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استثنائات قرار بگ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 xml:space="preserve">.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در ارتباط با مردها، نگاه زن به مرد، محدوده مشخص شده است </w:t>
      </w:r>
      <w:r w:rsidR="00EB0FBF">
        <w:rPr>
          <w:rFonts w:hint="cs"/>
          <w:color w:val="000000" w:themeColor="text1"/>
          <w:rtl/>
        </w:rPr>
        <w:t>یکجا</w:t>
      </w:r>
      <w:r w:rsidRPr="00731743">
        <w:rPr>
          <w:color w:val="000000" w:themeColor="text1"/>
          <w:rtl/>
        </w:rPr>
        <w:t>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جاها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است. </w:t>
      </w:r>
    </w:p>
    <w:p w14:paraId="3C9BE8BA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آن</w:t>
      </w:r>
      <w:r w:rsidRPr="00731743">
        <w:rPr>
          <w:color w:val="000000" w:themeColor="text1"/>
          <w:rtl/>
        </w:rPr>
        <w:t xml:space="preserve"> دو استثنا که در اصل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</w:t>
      </w:r>
      <w:r w:rsidRPr="00731743">
        <w:rPr>
          <w:color w:val="000000" w:themeColor="text1"/>
          <w:rtl/>
        </w:rPr>
        <w:t xml:space="preserve"> حکم است،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مگر در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ن،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نگاه زن به مرد مگر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ره،</w:t>
      </w:r>
      <w:r w:rsidRPr="00731743">
        <w:rPr>
          <w:color w:val="000000" w:themeColor="text1"/>
          <w:rtl/>
        </w:rPr>
        <w:t xml:space="preserve"> آن‌ها در اصل حکم استثناها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است بعد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ثانو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است. </w:t>
      </w:r>
    </w:p>
    <w:p w14:paraId="443C024F" w14:textId="38E81EB5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پس</w:t>
      </w:r>
      <w:r w:rsidRPr="00731743">
        <w:rPr>
          <w:color w:val="000000" w:themeColor="text1"/>
          <w:rtl/>
        </w:rPr>
        <w:t xml:space="preserve"> مجموعه‌ا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استثنائات در عدم جواز نظر هست که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چند موضع محل بحث قرار گرفته است. بخش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استثنائات در آن تع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اصل حکم است که لا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جوز</w:t>
      </w:r>
      <w:r w:rsidRPr="00731743">
        <w:rPr>
          <w:color w:val="000000" w:themeColor="text1"/>
          <w:rtl/>
        </w:rPr>
        <w:t xml:space="preserve"> النظر الا 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الوجه و الکف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>.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استثنائات هم در مسئله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شش و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هفت آمده است و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هم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آمد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است. </w:t>
      </w:r>
    </w:p>
    <w:p w14:paraId="4D316944" w14:textId="77777777" w:rsidR="009D023A" w:rsidRPr="00731743" w:rsidRDefault="009D023A" w:rsidP="009D023A">
      <w:pPr>
        <w:pStyle w:val="Heading1"/>
        <w:rPr>
          <w:rtl/>
        </w:rPr>
      </w:pPr>
      <w:bookmarkStart w:id="3" w:name="_Toc151385475"/>
      <w:r w:rsidRPr="00731743">
        <w:rPr>
          <w:rFonts w:hint="eastAsia"/>
          <w:rtl/>
        </w:rPr>
        <w:t>استثنائات</w:t>
      </w:r>
      <w:r w:rsidRPr="00731743">
        <w:rPr>
          <w:rtl/>
        </w:rPr>
        <w:t xml:space="preserve"> حکم تحر</w:t>
      </w:r>
      <w:r w:rsidRPr="00731743">
        <w:rPr>
          <w:rFonts w:hint="cs"/>
          <w:rtl/>
        </w:rPr>
        <w:t>ی</w:t>
      </w:r>
      <w:r w:rsidRPr="00731743">
        <w:rPr>
          <w:rFonts w:hint="eastAsia"/>
          <w:rtl/>
        </w:rPr>
        <w:t>م</w:t>
      </w:r>
      <w:r w:rsidRPr="00731743">
        <w:rPr>
          <w:rFonts w:hint="cs"/>
          <w:rtl/>
        </w:rPr>
        <w:t>ی</w:t>
      </w:r>
      <w:bookmarkEnd w:id="3"/>
    </w:p>
    <w:p w14:paraId="7BA02400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آنکه</w:t>
      </w:r>
      <w:r w:rsidRPr="00731743">
        <w:rPr>
          <w:color w:val="000000" w:themeColor="text1"/>
          <w:rtl/>
        </w:rPr>
        <w:t xml:space="preserve"> در مقدمه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به آن توجه داشت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استثنائات از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حکم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اقسام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</w:t>
      </w:r>
    </w:p>
    <w:p w14:paraId="49920D15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۱-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استثناء متصل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باشد که در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وارد شده باشد در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گفته شد الا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ن،</w:t>
      </w:r>
      <w:r w:rsidRPr="00731743">
        <w:rPr>
          <w:color w:val="000000" w:themeColor="text1"/>
          <w:rtl/>
        </w:rPr>
        <w:t xml:space="preserve"> الا در مقام تزو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</w:t>
      </w:r>
      <w:r w:rsidRPr="00731743">
        <w:rPr>
          <w:color w:val="000000" w:themeColor="text1"/>
          <w:rtl/>
        </w:rPr>
        <w:t>. استثنا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که با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خاص ثابت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لا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جوز</w:t>
      </w:r>
      <w:r w:rsidRPr="00731743">
        <w:rPr>
          <w:color w:val="000000" w:themeColor="text1"/>
          <w:rtl/>
        </w:rPr>
        <w:t xml:space="preserve"> النظر الا 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مقام التزو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</w:t>
      </w:r>
    </w:p>
    <w:p w14:paraId="030CCCDA" w14:textId="11359AE9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 xml:space="preserve">۲-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نوع استثنا است که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شکل در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امده</w:t>
      </w:r>
      <w:r w:rsidRPr="00731743">
        <w:rPr>
          <w:color w:val="000000" w:themeColor="text1"/>
          <w:rtl/>
        </w:rPr>
        <w:t xml:space="preserve"> است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با جمع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ادله به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استثناء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مثلاً </w:t>
      </w:r>
      <w:r w:rsidR="00EB0FBF">
        <w:rPr>
          <w:color w:val="000000" w:themeColor="text1"/>
          <w:rtl/>
        </w:rPr>
        <w:t>بنا بر</w:t>
      </w:r>
      <w:r w:rsidRPr="00731743">
        <w:rPr>
          <w:color w:val="000000" w:themeColor="text1"/>
          <w:rtl/>
        </w:rPr>
        <w:t xml:space="preserve">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مبان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استثناء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طور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ادله را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م،</w:t>
      </w:r>
      <w:r w:rsidRPr="00731743">
        <w:rPr>
          <w:color w:val="000000" w:themeColor="text1"/>
          <w:rtl/>
        </w:rPr>
        <w:t xml:space="preserve"> مق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دات</w:t>
      </w:r>
      <w:r w:rsidRPr="00731743">
        <w:rPr>
          <w:color w:val="000000" w:themeColor="text1"/>
          <w:rtl/>
        </w:rPr>
        <w:t xml:space="preserve"> را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م،</w:t>
      </w:r>
      <w:r w:rsidRPr="00731743">
        <w:rPr>
          <w:color w:val="000000" w:themeColor="text1"/>
          <w:rtl/>
        </w:rPr>
        <w:t xml:space="preserve"> مطلقات را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و در جمع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که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اندازه برد دارد. </w:t>
      </w:r>
    </w:p>
    <w:p w14:paraId="1D1B8217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پس</w:t>
      </w:r>
      <w:r w:rsidRPr="00731743">
        <w:rPr>
          <w:color w:val="000000" w:themeColor="text1"/>
          <w:rtl/>
        </w:rPr>
        <w:t xml:space="preserve"> به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و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</w:t>
      </w:r>
      <w:r w:rsidRPr="00731743">
        <w:rPr>
          <w:color w:val="000000" w:themeColor="text1"/>
          <w:rtl/>
        </w:rPr>
        <w:t xml:space="preserve"> منطق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تر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طور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که </w:t>
      </w:r>
    </w:p>
    <w:p w14:paraId="435A7D5B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 xml:space="preserve">۱-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بار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استثناء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از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حکم به خاطر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اطلاق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ندارد که شامل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مستثن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بشود، قصور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است از شمول نسبت به آن مورد استثناء مثلاً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فاسق مستثن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از وجوب اکرام عالم، به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اطلاق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اندازه برد داشته ب</w:t>
      </w:r>
      <w:r w:rsidRPr="00731743">
        <w:rPr>
          <w:rFonts w:hint="eastAsia"/>
          <w:color w:val="000000" w:themeColor="text1"/>
          <w:rtl/>
        </w:rPr>
        <w:t>اشد،</w:t>
      </w:r>
      <w:r w:rsidRPr="00731743">
        <w:rPr>
          <w:color w:val="000000" w:themeColor="text1"/>
          <w:rtl/>
        </w:rPr>
        <w:t xml:space="preserve"> انصراف دارد. </w:t>
      </w:r>
    </w:p>
    <w:p w14:paraId="0187E41A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lastRenderedPageBreak/>
        <w:t>۲-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اطلاق و عموم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استثناء هم در خود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آمده است، خود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به شکل متصل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منفصل استثناء شده است. </w:t>
      </w:r>
    </w:p>
    <w:p w14:paraId="55467D5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 xml:space="preserve">۳-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نوع استثناء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در مقام جمع ادله به آن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مثلاً تعارض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ادله به نحو عام و خاص من وجه است در ماده اجتماع تعارض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کنند</w:t>
      </w:r>
      <w:r w:rsidRPr="00731743">
        <w:rPr>
          <w:color w:val="000000" w:themeColor="text1"/>
          <w:rtl/>
        </w:rPr>
        <w:t xml:space="preserve"> نت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جه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ماده اجتماع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شمول و عموم به احکام الزام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وجوب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حرمت خارج است. </w:t>
      </w:r>
    </w:p>
    <w:p w14:paraId="0C42EF17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ن‌ها</w:t>
      </w:r>
      <w:r w:rsidRPr="00731743">
        <w:rPr>
          <w:color w:val="000000" w:themeColor="text1"/>
          <w:rtl/>
        </w:rPr>
        <w:t xml:space="preserve"> الگوها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استثنائات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در ابواب مختلف فقه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آ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. </w:t>
      </w:r>
    </w:p>
    <w:p w14:paraId="7EDAEFB0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۴-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استثناء در مقام تزاحمات است در تزاحم ادله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عنوان بر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مقدم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در مقام تزاحم قرار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 xml:space="preserve"> و به تخ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به اهم و مهم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بر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مقدم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و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کنار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رود،</w:t>
      </w:r>
      <w:r w:rsidRPr="00731743">
        <w:rPr>
          <w:color w:val="000000" w:themeColor="text1"/>
          <w:rtl/>
        </w:rPr>
        <w:t xml:space="preserve"> استثناء به آن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خورد</w:t>
      </w:r>
      <w:r w:rsidRPr="00731743">
        <w:rPr>
          <w:color w:val="000000" w:themeColor="text1"/>
          <w:rtl/>
        </w:rPr>
        <w:t xml:space="preserve"> منته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مقام امتثال و بعد از تزاحم. </w:t>
      </w:r>
    </w:p>
    <w:p w14:paraId="302A24D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چند نوع استثناء است.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هم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مستثن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color w:val="000000" w:themeColor="text1"/>
          <w:rtl/>
        </w:rPr>
        <w:t xml:space="preserve"> نظر،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۳۵ و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مسائل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از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مسئله ۲۶ و ۲۷ آمده است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ط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همه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ن‌ها</w:t>
      </w:r>
      <w:r w:rsidRPr="00731743">
        <w:rPr>
          <w:color w:val="000000" w:themeColor="text1"/>
          <w:rtl/>
        </w:rPr>
        <w:t xml:space="preserve"> را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>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قاعده کل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استثناء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متبادرتر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خطاب آمده است اک</w:t>
      </w:r>
      <w:r w:rsidRPr="00731743">
        <w:rPr>
          <w:rFonts w:hint="eastAsia"/>
          <w:color w:val="000000" w:themeColor="text1"/>
          <w:rtl/>
        </w:rPr>
        <w:t>رم</w:t>
      </w:r>
      <w:r w:rsidRPr="00731743">
        <w:rPr>
          <w:color w:val="000000" w:themeColor="text1"/>
          <w:rtl/>
        </w:rPr>
        <w:t xml:space="preserve"> العالم،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متصل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منفصل گفته است الا الفاسق،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استثناء متصل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حق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است. </w:t>
      </w:r>
    </w:p>
    <w:p w14:paraId="5BD3B673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جاها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که در عروه، در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و کتب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فقه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به عنوان استثنائات از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حکم الزام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وجوب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مطرح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استثناء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خاص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</w:p>
    <w:p w14:paraId="640B4705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پس</w:t>
      </w:r>
      <w:r w:rsidRPr="00731743">
        <w:rPr>
          <w:color w:val="000000" w:themeColor="text1"/>
          <w:rtl/>
        </w:rPr>
        <w:t xml:space="preserve"> به عبارت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گر؛</w:t>
      </w:r>
      <w:r w:rsidRPr="00731743">
        <w:rPr>
          <w:color w:val="000000" w:themeColor="text1"/>
          <w:rtl/>
        </w:rPr>
        <w:t xml:space="preserve"> استثناء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بار مقصود استثناء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خاص است که استثناء متصل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شکل است که الا الفاسق لا تکرم العالم الفاسق،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محدود به هم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قسم است </w:t>
      </w:r>
    </w:p>
    <w:p w14:paraId="1FB08494" w14:textId="1118AF75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اما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استثناء هست که عام‌تر است، متصل و منفصل و استثناء منقطع با عناو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همه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ن‌ها</w:t>
      </w:r>
      <w:r w:rsidRPr="00731743">
        <w:rPr>
          <w:color w:val="000000" w:themeColor="text1"/>
          <w:rtl/>
        </w:rPr>
        <w:t xml:space="preserve"> را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>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استثنائات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ستثن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من‌ عدم جواز النظر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عام است،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عام شامل همه اقسام شد. </w:t>
      </w:r>
    </w:p>
    <w:p w14:paraId="51DADB9C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۱-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خود خطاب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آ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به شکل متصل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منفصل</w:t>
      </w:r>
    </w:p>
    <w:p w14:paraId="5427D23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۲-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آن را از جمع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ادله به آن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از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عام و خاص من وجه و تساقط</w:t>
      </w:r>
    </w:p>
    <w:p w14:paraId="16B7E943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۳-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از قصور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نسبت به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اقسام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اطلاق و عموم آن قصور دارد، انصراف دارد. </w:t>
      </w:r>
    </w:p>
    <w:p w14:paraId="287C770C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۴-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اثر عناو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ثانو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عارضه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اضطرار و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است. </w:t>
      </w:r>
    </w:p>
    <w:p w14:paraId="49EFDAAE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۵-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اثر تزاحم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دا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</w:t>
      </w:r>
    </w:p>
    <w:p w14:paraId="11A51E7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lastRenderedPageBreak/>
        <w:t>حداقل</w:t>
      </w:r>
      <w:r w:rsidRPr="00731743">
        <w:rPr>
          <w:color w:val="000000" w:themeColor="text1"/>
          <w:rtl/>
        </w:rPr>
        <w:t xml:space="preserve"> پنج حالت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دا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که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عام در خطاب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در مقام امتثال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دا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پس استثناء که در کتب فقه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متبادر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دارد که همان قسم اول است اما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اعم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که شامل انواع و اقسام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خروج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فرد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گروه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افراد از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عام و حکم الزام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غ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الزام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به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پنج شکل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گفت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. </w:t>
      </w:r>
    </w:p>
    <w:p w14:paraId="068E086F" w14:textId="0B1DA9F8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ط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دارد، اگر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استثناء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مفهوم عام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نظر </w:t>
      </w:r>
      <w:r w:rsidR="00EB0FBF">
        <w:rPr>
          <w:color w:val="000000" w:themeColor="text1"/>
          <w:rtl/>
        </w:rPr>
        <w:t>گرفته‌ایم</w:t>
      </w:r>
      <w:r w:rsidRPr="00731743">
        <w:rPr>
          <w:rFonts w:hint="eastAsia"/>
          <w:color w:val="000000" w:themeColor="text1"/>
          <w:rtl/>
        </w:rPr>
        <w:t>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استثناء از حکم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نهاست</w:t>
      </w:r>
      <w:r w:rsidRPr="00731743">
        <w:rPr>
          <w:color w:val="000000" w:themeColor="text1"/>
          <w:rtl/>
        </w:rPr>
        <w:t xml:space="preserve"> و الا بخواه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اول بگ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محدود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. </w:t>
      </w:r>
    </w:p>
    <w:p w14:paraId="11E637F5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افزون</w:t>
      </w:r>
      <w:r w:rsidRPr="00731743">
        <w:rPr>
          <w:color w:val="000000" w:themeColor="text1"/>
          <w:rtl/>
        </w:rPr>
        <w:t xml:space="preserve"> بر دو سه مورد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در مسئله ۲۶ و ۲۷ داشت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و افزون بر استثنائ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مثل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داشت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که در قصور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بوده است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مق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بوده است که وجه و کف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در طرف نگاه مرد به زن و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اعضا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عمده‌تر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در نگاه زن به مرد و اعضا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در نگاه محارم.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اقسام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استثنائات است که در اصل حکم بوده است که در چند مسئله مطرح شده است. در نگاه مرد به زن، نگاه زن به مرد و نگاه به محارم و اح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اناً</w:t>
      </w:r>
      <w:r w:rsidRPr="00731743">
        <w:rPr>
          <w:color w:val="000000" w:themeColor="text1"/>
          <w:rtl/>
        </w:rPr>
        <w:t xml:space="preserve"> خنث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امثال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. </w:t>
      </w:r>
    </w:p>
    <w:p w14:paraId="47FD7D3B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سر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استثناها بوده است که باب خاص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داشته است. </w:t>
      </w:r>
    </w:p>
    <w:p w14:paraId="62BA285B" w14:textId="19AF71A1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نوع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استثنائات هست که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خاص داشت و آن در مسئله ۲۶ و ۲۷ در ارتباط است در مقام تزو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ج</w:t>
      </w:r>
      <w:r w:rsidRPr="00731743">
        <w:rPr>
          <w:color w:val="000000" w:themeColor="text1"/>
          <w:rtl/>
        </w:rPr>
        <w:t xml:space="preserve"> و </w:t>
      </w:r>
      <w:r w:rsidR="00EB0FBF">
        <w:rPr>
          <w:color w:val="000000" w:themeColor="text1"/>
          <w:rtl/>
        </w:rPr>
        <w:t>همین‌طور</w:t>
      </w:r>
      <w:r w:rsidRPr="00731743">
        <w:rPr>
          <w:color w:val="000000" w:themeColor="text1"/>
          <w:rtl/>
        </w:rPr>
        <w:t xml:space="preserve"> نگاه به ذم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color w:val="000000" w:themeColor="text1"/>
          <w:rtl/>
        </w:rPr>
        <w:t xml:space="preserve"> و کافرات بوده است. </w:t>
      </w:r>
    </w:p>
    <w:p w14:paraId="1AAB28CA" w14:textId="11869F8B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انواع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استثنائات در مسئله ۳۵ آمده است و به خصوص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۲۶ و ۲۷ با آن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مطرح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مشابهات 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دارند، حالا استثنائات که در اصل تحد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حکم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کم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متفاوت است گرچه آن‌ها را هم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در </w:t>
      </w:r>
      <w:r w:rsidR="00EB0FBF">
        <w:rPr>
          <w:rFonts w:hint="cs"/>
          <w:color w:val="000000" w:themeColor="text1"/>
          <w:rtl/>
        </w:rPr>
        <w:t>یکجا</w:t>
      </w:r>
      <w:r w:rsidRPr="00731743">
        <w:rPr>
          <w:color w:val="000000" w:themeColor="text1"/>
          <w:rtl/>
        </w:rPr>
        <w:t xml:space="preserve"> قرار داد اگر همه را </w:t>
      </w:r>
      <w:r w:rsidR="00EB0FBF">
        <w:rPr>
          <w:rFonts w:hint="cs"/>
          <w:color w:val="000000" w:themeColor="text1"/>
          <w:rtl/>
        </w:rPr>
        <w:t>یکجا</w:t>
      </w:r>
      <w:r w:rsidRPr="00731743">
        <w:rPr>
          <w:color w:val="000000" w:themeColor="text1"/>
          <w:rtl/>
        </w:rPr>
        <w:t xml:space="preserve"> قرار بده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شا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بالا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ده تا استثناء بشود و منقح‌تر و منظم‌تر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لااقل</w:t>
      </w:r>
      <w:r w:rsidRPr="00731743">
        <w:rPr>
          <w:color w:val="000000" w:themeColor="text1"/>
          <w:rtl/>
        </w:rPr>
        <w:t xml:space="preserve"> در مقام ارائه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خواهد</w:t>
      </w:r>
      <w:r w:rsidRPr="00731743">
        <w:rPr>
          <w:color w:val="000000" w:themeColor="text1"/>
          <w:rtl/>
        </w:rPr>
        <w:t xml:space="preserve"> به کس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ارائه بشود خوب است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در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منظومه ارائه بشود و مورد توجه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قرار بگ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>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مقدمات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بود. </w:t>
      </w:r>
    </w:p>
    <w:p w14:paraId="33489F48" w14:textId="193168F4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منظر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استثنائات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بحث </w:t>
      </w:r>
      <w:r w:rsidR="00EB0FBF">
        <w:rPr>
          <w:color w:val="000000" w:themeColor="text1"/>
          <w:rtl/>
        </w:rPr>
        <w:t>همان‌طور</w:t>
      </w:r>
      <w:r w:rsidRPr="00731743">
        <w:rPr>
          <w:color w:val="000000" w:themeColor="text1"/>
          <w:rtl/>
        </w:rPr>
        <w:t xml:space="preserve"> که اشاره کردم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استثناء در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قسم خاص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نظر هست و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استثناء، از استثنائات عام‌تر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در همه انظار هست که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مطرح است.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تفاوت هم وجود دارد. </w:t>
      </w:r>
    </w:p>
    <w:p w14:paraId="04135517" w14:textId="77777777" w:rsidR="009D023A" w:rsidRPr="00731743" w:rsidRDefault="009D023A" w:rsidP="009D023A">
      <w:pPr>
        <w:pStyle w:val="Heading1"/>
        <w:rPr>
          <w:rtl/>
        </w:rPr>
      </w:pPr>
      <w:bookmarkStart w:id="4" w:name="_Toc151385476"/>
      <w:r w:rsidRPr="00731743">
        <w:rPr>
          <w:rFonts w:hint="eastAsia"/>
          <w:rtl/>
        </w:rPr>
        <w:t>اقسام</w:t>
      </w:r>
      <w:r w:rsidRPr="00731743">
        <w:rPr>
          <w:rtl/>
        </w:rPr>
        <w:t xml:space="preserve"> استثنائات</w:t>
      </w:r>
      <w:bookmarkEnd w:id="4"/>
      <w:r w:rsidRPr="00731743">
        <w:rPr>
          <w:rtl/>
        </w:rPr>
        <w:t xml:space="preserve"> </w:t>
      </w:r>
    </w:p>
    <w:p w14:paraId="74B41537" w14:textId="77777777" w:rsidR="009D023A" w:rsidRPr="00731743" w:rsidRDefault="009D023A" w:rsidP="009D023A">
      <w:pPr>
        <w:pStyle w:val="Heading2"/>
        <w:rPr>
          <w:rtl/>
        </w:rPr>
      </w:pPr>
      <w:bookmarkStart w:id="5" w:name="_Toc151385477"/>
      <w:r w:rsidRPr="00731743">
        <w:rPr>
          <w:rFonts w:hint="eastAsia"/>
          <w:rtl/>
        </w:rPr>
        <w:t>مقام</w:t>
      </w:r>
      <w:r w:rsidRPr="00731743">
        <w:rPr>
          <w:rtl/>
        </w:rPr>
        <w:t xml:space="preserve"> اول: علاج و درمان</w:t>
      </w:r>
      <w:bookmarkEnd w:id="5"/>
    </w:p>
    <w:p w14:paraId="3B9ED239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موضوع در کتب متقدم هم بوده است، (چون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دارد ممکن است از زمان صدر اول هم بوده است) و در مسئله ۳۵ به عنوان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استثناء مطرح شده است و در تحر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به نظر مسئله ۲۲ است. </w:t>
      </w:r>
    </w:p>
    <w:p w14:paraId="56F39645" w14:textId="432D462C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متن</w:t>
      </w:r>
      <w:r w:rsidRPr="00731743">
        <w:rPr>
          <w:color w:val="000000" w:themeColor="text1"/>
          <w:rtl/>
        </w:rPr>
        <w:t xml:space="preserve"> مرحوم 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رحمت‌الله</w:t>
      </w:r>
      <w:r w:rsidR="00EB0FBF">
        <w:rPr>
          <w:rFonts w:hint="cs"/>
          <w:color w:val="000000" w:themeColor="text1"/>
          <w:rtl/>
        </w:rPr>
        <w:t>‌</w:t>
      </w:r>
      <w:r w:rsidRPr="00731743">
        <w:rPr>
          <w:color w:val="000000" w:themeColor="text1"/>
          <w:rtl/>
        </w:rPr>
        <w:t>عل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طور است: </w:t>
      </w:r>
      <w:r w:rsidR="00EB0FBF">
        <w:rPr>
          <w:rFonts w:hint="cs"/>
          <w:color w:val="000000" w:themeColor="text1"/>
          <w:rtl/>
        </w:rPr>
        <w:t>«</w:t>
      </w:r>
      <w:r w:rsidRPr="00EB0FBF">
        <w:rPr>
          <w:color w:val="000080"/>
          <w:rtl/>
        </w:rPr>
        <w:t xml:space="preserve">منها مقام المعالجة و ما </w:t>
      </w:r>
      <w:r w:rsidRPr="00EB0FBF">
        <w:rPr>
          <w:rFonts w:hint="cs"/>
          <w:color w:val="000080"/>
          <w:rtl/>
        </w:rPr>
        <w:t>ی</w:t>
      </w:r>
      <w:r w:rsidRPr="00EB0FBF">
        <w:rPr>
          <w:rFonts w:hint="eastAsia"/>
          <w:color w:val="000080"/>
          <w:rtl/>
        </w:rPr>
        <w:t>توقّف</w:t>
      </w:r>
      <w:r w:rsidRPr="00EB0FBF">
        <w:rPr>
          <w:color w:val="000080"/>
          <w:rtl/>
        </w:rPr>
        <w:t xml:space="preserve"> عل</w:t>
      </w:r>
      <w:r w:rsidRPr="00EB0FBF">
        <w:rPr>
          <w:rFonts w:hint="cs"/>
          <w:color w:val="000080"/>
          <w:rtl/>
        </w:rPr>
        <w:t>ی</w:t>
      </w:r>
      <w:r w:rsidRPr="00EB0FBF">
        <w:rPr>
          <w:rFonts w:hint="eastAsia"/>
          <w:color w:val="000080"/>
          <w:rtl/>
        </w:rPr>
        <w:t>ه</w:t>
      </w:r>
      <w:r w:rsidRPr="00EB0FBF">
        <w:rPr>
          <w:color w:val="000080"/>
          <w:rtl/>
        </w:rPr>
        <w:t xml:space="preserve"> من معرفة نبض العروق و الکسر و الجرح و الفصد و الحجامة و نحو ذلک إذا لم </w:t>
      </w:r>
      <w:r w:rsidRPr="00EB0FBF">
        <w:rPr>
          <w:rFonts w:hint="cs"/>
          <w:color w:val="000080"/>
          <w:rtl/>
        </w:rPr>
        <w:t>ی</w:t>
      </w:r>
      <w:r w:rsidRPr="00EB0FBF">
        <w:rPr>
          <w:rFonts w:hint="eastAsia"/>
          <w:color w:val="000080"/>
          <w:rtl/>
        </w:rPr>
        <w:t>مکن</w:t>
      </w:r>
      <w:r w:rsidRPr="00EB0FBF">
        <w:rPr>
          <w:color w:val="000080"/>
          <w:rtl/>
        </w:rPr>
        <w:t xml:space="preserve"> بالمماثل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نتواند زن، زن را معالجه کند، مرد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معالجه مرد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زن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معالجه زن نباشد،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مقام </w:t>
      </w:r>
      <w:r w:rsidRPr="00731743">
        <w:rPr>
          <w:rFonts w:hint="eastAsia"/>
          <w:color w:val="000000" w:themeColor="text1"/>
          <w:rtl/>
        </w:rPr>
        <w:t>معالجه</w:t>
      </w:r>
      <w:r w:rsidRPr="00731743">
        <w:rPr>
          <w:color w:val="000000" w:themeColor="text1"/>
          <w:rtl/>
        </w:rPr>
        <w:t xml:space="preserve"> استثناء شده است. </w:t>
      </w:r>
      <w:r w:rsidR="00EB0FBF">
        <w:rPr>
          <w:rFonts w:hint="cs"/>
          <w:color w:val="000000" w:themeColor="text1"/>
          <w:rtl/>
        </w:rPr>
        <w:t>«</w:t>
      </w:r>
      <w:r w:rsidRPr="00EB0FBF">
        <w:rPr>
          <w:color w:val="000080"/>
          <w:rtl/>
        </w:rPr>
        <w:t xml:space="preserve">بل </w:t>
      </w:r>
      <w:r w:rsidRPr="00EB0FBF">
        <w:rPr>
          <w:rFonts w:hint="cs"/>
          <w:color w:val="000080"/>
          <w:rtl/>
        </w:rPr>
        <w:t>ی</w:t>
      </w:r>
      <w:r w:rsidRPr="00EB0FBF">
        <w:rPr>
          <w:rFonts w:hint="eastAsia"/>
          <w:color w:val="000080"/>
          <w:rtl/>
        </w:rPr>
        <w:t>جوز</w:t>
      </w:r>
      <w:r w:rsidRPr="00EB0FBF">
        <w:rPr>
          <w:color w:val="000080"/>
          <w:rtl/>
        </w:rPr>
        <w:t xml:space="preserve"> المسّ و اللمس ح</w:t>
      </w:r>
      <w:r w:rsidRPr="00EB0FBF">
        <w:rPr>
          <w:rFonts w:hint="cs"/>
          <w:color w:val="000080"/>
          <w:rtl/>
        </w:rPr>
        <w:t>ی</w:t>
      </w:r>
      <w:r w:rsidRPr="00EB0FBF">
        <w:rPr>
          <w:rFonts w:hint="eastAsia"/>
          <w:color w:val="000080"/>
          <w:rtl/>
        </w:rPr>
        <w:t>نئذٍ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تنها استثناء به نظر هم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حت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نسبت </w:t>
      </w:r>
      <w:r w:rsidRPr="00731743">
        <w:rPr>
          <w:color w:val="000000" w:themeColor="text1"/>
          <w:rtl/>
        </w:rPr>
        <w:lastRenderedPageBreak/>
        <w:t>به مس و لمس که بحث نکرده‌ا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باز استثناء است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نظر است که استثنائات غ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از آن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جا اشاره شد که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استثناء نظر خاص است و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مطلق نظر هست، بعض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است</w:t>
      </w:r>
      <w:r w:rsidRPr="00731743">
        <w:rPr>
          <w:rFonts w:hint="eastAsia"/>
          <w:color w:val="000000" w:themeColor="text1"/>
          <w:rtl/>
        </w:rPr>
        <w:t>ثنائات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استثناء بر آن احکام لمس و مس و امثال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هم باشد از قب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. </w:t>
      </w:r>
    </w:p>
    <w:p w14:paraId="59D8AC6E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مقام معالجه است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اگر معالجه توقف داشت بر نگاه اجنب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ممکن نبود که مماثل معالجه بکند نگاه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بلکه 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مثل لمس و مس و امثال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. </w:t>
      </w:r>
    </w:p>
    <w:p w14:paraId="685BF038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تقر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باً</w:t>
      </w:r>
      <w:r w:rsidRPr="00731743">
        <w:rPr>
          <w:color w:val="000000" w:themeColor="text1"/>
          <w:rtl/>
        </w:rPr>
        <w:t xml:space="preserve"> حالت اجماع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اصل مسئله در همه کلمات گرچه در فروع و دامنه مطالب 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انشاء الله متعرض خواه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شد. اصل مسئله مورد وفاق هست،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هم دارد اما ک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استدلال به آن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فراوان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و به تبع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جواز و استثناء هم محل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قرار گرفته است. </w:t>
      </w:r>
    </w:p>
    <w:p w14:paraId="2A1B82A4" w14:textId="0E22EB5F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قصه مماثلت معالِج و معالَج مسئله‌ا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مطرح شده است در دوره جمهور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اسلام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هم طرح‌ها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آمده است (طرح انطباق؛ سال‌ها مطرح بوده است و کش و قوس‌ها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هم داشته است و هم قانون دارد و هم بخشنامه‌ها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دولت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وزارت خانه‌ا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بحث انطباق دار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و چند دهه است که در </w:t>
      </w:r>
      <w:r w:rsidR="00EB0FBF">
        <w:rPr>
          <w:color w:val="000000" w:themeColor="text1"/>
          <w:rtl/>
        </w:rPr>
        <w:t>قانون‌گذاری‌ها</w:t>
      </w:r>
      <w:r w:rsidRPr="00731743">
        <w:rPr>
          <w:color w:val="000000" w:themeColor="text1"/>
          <w:rtl/>
        </w:rPr>
        <w:t xml:space="preserve"> مطرح است که انطباق معالِج و معالَج در پزشک چقدر است؟)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را که الان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بحث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تکال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مکلف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و مردم است که در روابط خودشان، هم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مسئله از منظر حکومت سؤالات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که حکومت چه کار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بکند، در تنظ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مات</w:t>
      </w:r>
      <w:r w:rsidRPr="00731743">
        <w:rPr>
          <w:color w:val="000000" w:themeColor="text1"/>
          <w:rtl/>
        </w:rPr>
        <w:t xml:space="preserve"> اجتماع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مارستان</w:t>
      </w:r>
      <w:r w:rsidRPr="00731743">
        <w:rPr>
          <w:color w:val="000000" w:themeColor="text1"/>
          <w:rtl/>
        </w:rPr>
        <w:t xml:space="preserve"> داستان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خ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جاها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دو منظر را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مستقل توجه قرار داد و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دو انطباق کامل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تفاوت‌ها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وجود دارد.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خود مکلف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مقصود به بحث است و مصب بحث است که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خواهد</w:t>
      </w:r>
      <w:r w:rsidRPr="00731743">
        <w:rPr>
          <w:color w:val="000000" w:themeColor="text1"/>
          <w:rtl/>
        </w:rPr>
        <w:t xml:space="preserve"> به پزشک معالجه بکند و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معالجه متوقف بر </w:t>
      </w:r>
      <w:r w:rsidR="00EB0FBF">
        <w:rPr>
          <w:color w:val="000000" w:themeColor="text1"/>
          <w:rtl/>
        </w:rPr>
        <w:t>رؤیت</w:t>
      </w:r>
      <w:r w:rsidRPr="00731743">
        <w:rPr>
          <w:color w:val="000000" w:themeColor="text1"/>
          <w:rtl/>
        </w:rPr>
        <w:t xml:space="preserve"> و </w:t>
      </w:r>
      <w:r w:rsidRPr="00731743">
        <w:rPr>
          <w:rFonts w:hint="eastAsia"/>
          <w:color w:val="000000" w:themeColor="text1"/>
          <w:rtl/>
        </w:rPr>
        <w:t>اح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اناً</w:t>
      </w:r>
      <w:r w:rsidRPr="00731743">
        <w:rPr>
          <w:color w:val="000000" w:themeColor="text1"/>
          <w:rtl/>
        </w:rPr>
        <w:t xml:space="preserve"> به جراح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عمل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انجامد</w:t>
      </w:r>
      <w:r w:rsidRPr="00731743">
        <w:rPr>
          <w:color w:val="000000" w:themeColor="text1"/>
          <w:rtl/>
        </w:rPr>
        <w:t xml:space="preserve"> که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لمس بکند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انطباق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رعا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بشود، زن به زن مراجعه بکند، مرد به مرد مراجعه بکند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غ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مماثل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شود؟</w:t>
      </w:r>
      <w:r w:rsidRPr="00731743">
        <w:rPr>
          <w:color w:val="000000" w:themeColor="text1"/>
          <w:rtl/>
        </w:rPr>
        <w:t xml:space="preserve"> اگر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 در کجا و چگونه؟ که مقام اضطرار باشد. </w:t>
      </w:r>
    </w:p>
    <w:p w14:paraId="7C6F8F70" w14:textId="77777777" w:rsidR="009D023A" w:rsidRPr="00731743" w:rsidRDefault="009D023A" w:rsidP="009D023A">
      <w:pPr>
        <w:pStyle w:val="Heading2"/>
        <w:rPr>
          <w:rtl/>
        </w:rPr>
      </w:pPr>
      <w:bookmarkStart w:id="6" w:name="_Toc151385478"/>
      <w:r w:rsidRPr="00731743">
        <w:rPr>
          <w:rFonts w:hint="eastAsia"/>
          <w:rtl/>
        </w:rPr>
        <w:t>مقام</w:t>
      </w:r>
      <w:r w:rsidRPr="00731743">
        <w:rPr>
          <w:rtl/>
        </w:rPr>
        <w:t xml:space="preserve"> دوم: تکال</w:t>
      </w:r>
      <w:r w:rsidRPr="00731743">
        <w:rPr>
          <w:rFonts w:hint="cs"/>
          <w:rtl/>
        </w:rPr>
        <w:t>ی</w:t>
      </w:r>
      <w:r w:rsidRPr="00731743">
        <w:rPr>
          <w:rFonts w:hint="eastAsia"/>
          <w:rtl/>
        </w:rPr>
        <w:t>ف</w:t>
      </w:r>
      <w:r w:rsidRPr="00731743">
        <w:rPr>
          <w:rtl/>
        </w:rPr>
        <w:t xml:space="preserve"> حاکم</w:t>
      </w:r>
      <w:r w:rsidRPr="00731743">
        <w:rPr>
          <w:rFonts w:hint="cs"/>
          <w:rtl/>
        </w:rPr>
        <w:t>ی</w:t>
      </w:r>
      <w:r w:rsidRPr="00731743">
        <w:rPr>
          <w:rFonts w:hint="eastAsia"/>
          <w:rtl/>
        </w:rPr>
        <w:t>ت</w:t>
      </w:r>
      <w:bookmarkEnd w:id="6"/>
    </w:p>
    <w:p w14:paraId="1FE9A207" w14:textId="453200E4" w:rsidR="009D023A" w:rsidRPr="00731743" w:rsidRDefault="009D023A" w:rsidP="004177AB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تکال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حاکم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و نظام است که آن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حکم رعا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بشود چه تکال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دارد؟ آنجا عل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الاصول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حاکم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اسلام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وظ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فه</w:t>
      </w:r>
      <w:r w:rsidRPr="00731743">
        <w:rPr>
          <w:color w:val="000000" w:themeColor="text1"/>
          <w:rtl/>
        </w:rPr>
        <w:t xml:space="preserve"> دارد تمه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بکند رعا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قواعد و احکام شرع را، اما آن تفاص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و جزئ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 که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بحث کرد.</w:t>
      </w:r>
      <w:r w:rsidR="004177AB" w:rsidRPr="00731743">
        <w:rPr>
          <w:rFonts w:hint="cs"/>
          <w:color w:val="000000" w:themeColor="text1"/>
          <w:rtl/>
        </w:rPr>
        <w:t xml:space="preserve"> 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همان مقام تکال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انفراد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و همان مقام اول بحث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</w:t>
      </w:r>
      <w:r w:rsidRPr="00731743">
        <w:rPr>
          <w:color w:val="000000" w:themeColor="text1"/>
          <w:rtl/>
        </w:rPr>
        <w:t xml:space="preserve">. </w:t>
      </w:r>
    </w:p>
    <w:p w14:paraId="2A58FA41" w14:textId="0D20C07D" w:rsidR="004177AB" w:rsidRPr="00731743" w:rsidRDefault="004177AB" w:rsidP="004177AB">
      <w:pPr>
        <w:pStyle w:val="Heading1"/>
        <w:rPr>
          <w:rtl/>
        </w:rPr>
      </w:pPr>
      <w:bookmarkStart w:id="7" w:name="_Toc151385479"/>
      <w:r w:rsidRPr="00731743">
        <w:rPr>
          <w:rFonts w:hint="cs"/>
          <w:rtl/>
        </w:rPr>
        <w:t>دلایل استثنائات حکم نظر</w:t>
      </w:r>
      <w:bookmarkEnd w:id="7"/>
    </w:p>
    <w:p w14:paraId="60F9978B" w14:textId="279BC5E3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و </w:t>
      </w:r>
      <w:r w:rsidR="00EB0FBF">
        <w:rPr>
          <w:color w:val="000000" w:themeColor="text1"/>
          <w:rtl/>
        </w:rPr>
        <w:t>مهم‌ترین</w:t>
      </w:r>
      <w:r w:rsidRPr="00731743">
        <w:rPr>
          <w:color w:val="000000" w:themeColor="text1"/>
          <w:rtl/>
        </w:rPr>
        <w:t xml:space="preserve">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که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خاصه‌ا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را مطرح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اما در ادامه چند نوع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از منظر قواعد عامه هست که بحث خواهد شد. </w:t>
      </w:r>
    </w:p>
    <w:p w14:paraId="776B27DB" w14:textId="02DF9670" w:rsidR="004177AB" w:rsidRPr="00731743" w:rsidRDefault="004177AB" w:rsidP="004177AB">
      <w:pPr>
        <w:pStyle w:val="Heading2"/>
        <w:rPr>
          <w:rtl/>
        </w:rPr>
      </w:pPr>
      <w:bookmarkStart w:id="8" w:name="_Toc151385480"/>
      <w:r w:rsidRPr="00731743">
        <w:rPr>
          <w:rFonts w:hint="cs"/>
          <w:rtl/>
        </w:rPr>
        <w:lastRenderedPageBreak/>
        <w:t>دلیل اول: روایت ابوحمزه ثمالی</w:t>
      </w:r>
      <w:bookmarkEnd w:id="8"/>
    </w:p>
    <w:p w14:paraId="6237A7C1" w14:textId="03FD1E95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دل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ل</w:t>
      </w:r>
      <w:r w:rsidRPr="00731743">
        <w:rPr>
          <w:color w:val="000000" w:themeColor="text1"/>
          <w:rtl/>
        </w:rPr>
        <w:t xml:space="preserve">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حکم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اصل آن مورد وفاق و اجماع است صح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حه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ابوحمزه</w:t>
      </w:r>
      <w:r w:rsidRPr="00731743">
        <w:rPr>
          <w:color w:val="000000" w:themeColor="text1"/>
          <w:rtl/>
        </w:rPr>
        <w:t xml:space="preserve"> ثمال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تعب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صح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حه</w:t>
      </w:r>
      <w:r w:rsidRPr="00731743">
        <w:rPr>
          <w:color w:val="000000" w:themeColor="text1"/>
          <w:rtl/>
        </w:rPr>
        <w:t xml:space="preserve"> هم شده و درست هم هست.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شر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فه</w:t>
      </w:r>
      <w:r w:rsidRPr="00731743">
        <w:rPr>
          <w:color w:val="000000" w:themeColor="text1"/>
          <w:rtl/>
        </w:rPr>
        <w:t xml:space="preserve"> صح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حه</w:t>
      </w:r>
      <w:r w:rsidRPr="00731743">
        <w:rPr>
          <w:color w:val="000000" w:themeColor="text1"/>
          <w:rtl/>
        </w:rPr>
        <w:t xml:space="preserve"> در وسائل از کاف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شر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نقل شده است، وسائل ابواب مقدمات نکاح، باب ۱۳۰، حد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ث</w:t>
      </w:r>
      <w:r w:rsidRPr="00731743">
        <w:rPr>
          <w:color w:val="000000" w:themeColor="text1"/>
          <w:rtl/>
        </w:rPr>
        <w:t xml:space="preserve"> اول؛ و از کتاب شر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کاف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نقل شده است. </w:t>
      </w:r>
    </w:p>
    <w:p w14:paraId="0C2B8569" w14:textId="0C6E291F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مُحَمَّدُ</w:t>
      </w:r>
      <w:r w:rsidRPr="00731743">
        <w:rPr>
          <w:color w:val="000000" w:themeColor="text1"/>
          <w:rtl/>
        </w:rPr>
        <w:t xml:space="preserve"> بْنُ </w:t>
      </w:r>
      <w:r w:rsidRPr="00731743">
        <w:rPr>
          <w:rFonts w:hint="cs"/>
          <w:color w:val="000000" w:themeColor="text1"/>
          <w:rtl/>
        </w:rPr>
        <w:t>یَ</w:t>
      </w:r>
      <w:r w:rsidRPr="00731743">
        <w:rPr>
          <w:rFonts w:hint="eastAsia"/>
          <w:color w:val="000000" w:themeColor="text1"/>
          <w:rtl/>
        </w:rPr>
        <w:t>عْقُوبَ</w:t>
      </w:r>
      <w:r w:rsidRPr="00731743">
        <w:rPr>
          <w:color w:val="000000" w:themeColor="text1"/>
          <w:rtl/>
        </w:rPr>
        <w:t xml:space="preserve"> عَنْ مُحَمَّدِ بْنِ </w:t>
      </w:r>
      <w:r w:rsidRPr="00731743">
        <w:rPr>
          <w:rFonts w:hint="cs"/>
          <w:color w:val="000000" w:themeColor="text1"/>
          <w:rtl/>
        </w:rPr>
        <w:t>یَ</w:t>
      </w:r>
      <w:r w:rsidRPr="00731743">
        <w:rPr>
          <w:rFonts w:hint="eastAsia"/>
          <w:color w:val="000000" w:themeColor="text1"/>
          <w:rtl/>
        </w:rPr>
        <w:t>حْ</w:t>
      </w:r>
      <w:r w:rsidRPr="00731743">
        <w:rPr>
          <w:rFonts w:hint="cs"/>
          <w:color w:val="000000" w:themeColor="text1"/>
          <w:rtl/>
        </w:rPr>
        <w:t>یَی</w:t>
      </w:r>
      <w:r w:rsidRPr="00731743">
        <w:rPr>
          <w:color w:val="000000" w:themeColor="text1"/>
          <w:rtl/>
        </w:rPr>
        <w:t xml:space="preserve"> عَنْ أَحْمَدَ بْنِ مُحَمَّدِ بْنِ عِ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سَ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عَنْ عَلِ</w:t>
      </w:r>
      <w:r w:rsidRPr="00731743">
        <w:rPr>
          <w:rFonts w:hint="cs"/>
          <w:color w:val="000000" w:themeColor="text1"/>
          <w:rtl/>
        </w:rPr>
        <w:t>یِّ</w:t>
      </w:r>
      <w:r w:rsidRPr="00731743">
        <w:rPr>
          <w:color w:val="000000" w:themeColor="text1"/>
          <w:rtl/>
        </w:rPr>
        <w:t xml:space="preserve"> بْنِ اَلْحَکَمِ عَنْ أَبِ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حَمْزَةَ اَلثُّمَالِ</w:t>
      </w:r>
      <w:r w:rsidRPr="00731743">
        <w:rPr>
          <w:rFonts w:hint="cs"/>
          <w:color w:val="000000" w:themeColor="text1"/>
          <w:rtl/>
        </w:rPr>
        <w:t>یِّ</w:t>
      </w:r>
      <w:r w:rsidRPr="00731743">
        <w:rPr>
          <w:color w:val="000000" w:themeColor="text1"/>
          <w:rtl/>
        </w:rPr>
        <w:t xml:space="preserve"> عَنْ أَبِ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جَعْفَرٍ </w:t>
      </w:r>
      <w:r w:rsidR="00EB0FBF">
        <w:rPr>
          <w:color w:val="000000" w:themeColor="text1"/>
          <w:rtl/>
        </w:rPr>
        <w:t>علیه‌السلام</w:t>
      </w:r>
      <w:r w:rsidRPr="00731743">
        <w:rPr>
          <w:color w:val="000000" w:themeColor="text1"/>
          <w:rtl/>
        </w:rPr>
        <w:t xml:space="preserve"> سند اعلا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است و کاملا معتبر است، مرحوم کل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محمد بن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ح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العطار که توث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</w:t>
      </w:r>
      <w:r w:rsidRPr="00731743">
        <w:rPr>
          <w:color w:val="000000" w:themeColor="text1"/>
          <w:rtl/>
        </w:rPr>
        <w:t xml:space="preserve"> شده است از احمد بن محمد بن 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اشعر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جلالت او معلوم است از عل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بن حکم انبار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باز </w:t>
      </w:r>
      <w:r w:rsidR="00EB0FBF">
        <w:rPr>
          <w:color w:val="000000" w:themeColor="text1"/>
          <w:rtl/>
        </w:rPr>
        <w:t>همین‌طور</w:t>
      </w:r>
      <w:r w:rsidRPr="00731743">
        <w:rPr>
          <w:rFonts w:hint="eastAsia"/>
          <w:color w:val="000000" w:themeColor="text1"/>
          <w:rtl/>
        </w:rPr>
        <w:t>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چ</w:t>
      </w:r>
      <w:r w:rsidRPr="00731743">
        <w:rPr>
          <w:color w:val="000000" w:themeColor="text1"/>
          <w:rtl/>
        </w:rPr>
        <w:t xml:space="preserve"> شائبه‌ا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هم مقابل آن وجود ندارد همه توث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قو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نجاش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 ش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خ</w:t>
      </w:r>
      <w:r w:rsidRPr="00731743">
        <w:rPr>
          <w:color w:val="000000" w:themeColor="text1"/>
          <w:rtl/>
        </w:rPr>
        <w:t xml:space="preserve"> و امثال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و کث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الروا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ه،</w:t>
      </w:r>
      <w:r w:rsidRPr="00731743">
        <w:rPr>
          <w:color w:val="000000" w:themeColor="text1"/>
          <w:rtl/>
        </w:rPr>
        <w:t xml:space="preserve"> معتبر، توث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</w:t>
      </w:r>
      <w:r w:rsidRPr="00731743">
        <w:rPr>
          <w:color w:val="000000" w:themeColor="text1"/>
          <w:rtl/>
        </w:rPr>
        <w:t xml:space="preserve"> شده تا به ابوحمزه ث</w:t>
      </w:r>
      <w:r w:rsidRPr="00731743">
        <w:rPr>
          <w:rFonts w:hint="eastAsia"/>
          <w:color w:val="000000" w:themeColor="text1"/>
          <w:rtl/>
        </w:rPr>
        <w:t>مال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رسد</w:t>
      </w:r>
      <w:r w:rsidRPr="00731743">
        <w:rPr>
          <w:color w:val="000000" w:themeColor="text1"/>
          <w:rtl/>
        </w:rPr>
        <w:t xml:space="preserve"> که جلالت و شأن او واضح است از امام باقر سلام الله عل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ه</w:t>
      </w:r>
      <w:r w:rsidRPr="00731743">
        <w:rPr>
          <w:color w:val="000000" w:themeColor="text1"/>
          <w:rtl/>
        </w:rPr>
        <w:t xml:space="preserve">. </w:t>
      </w:r>
    </w:p>
    <w:p w14:paraId="7CA9CF01" w14:textId="4AD900C1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ابوحمزه</w:t>
      </w:r>
      <w:r w:rsidRPr="00731743">
        <w:rPr>
          <w:color w:val="000000" w:themeColor="text1"/>
          <w:rtl/>
        </w:rPr>
        <w:t xml:space="preserve"> هم از امام سجاد </w:t>
      </w:r>
      <w:r w:rsidR="00EB0FBF">
        <w:rPr>
          <w:color w:val="000000" w:themeColor="text1"/>
          <w:rtl/>
        </w:rPr>
        <w:t>علیه‌السلام</w:t>
      </w:r>
      <w:r w:rsidRPr="00731743">
        <w:rPr>
          <w:color w:val="000000" w:themeColor="text1"/>
          <w:rtl/>
        </w:rPr>
        <w:t xml:space="preserve"> هم از امام باقر </w:t>
      </w:r>
      <w:r w:rsidR="00EB0FBF">
        <w:rPr>
          <w:color w:val="000000" w:themeColor="text1"/>
          <w:rtl/>
        </w:rPr>
        <w:t>علیه‌السلام</w:t>
      </w:r>
      <w:r w:rsidRPr="00731743">
        <w:rPr>
          <w:color w:val="000000" w:themeColor="text1"/>
          <w:rtl/>
        </w:rPr>
        <w:t xml:space="preserve"> دارد.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از امام باقر </w:t>
      </w:r>
      <w:r w:rsidR="00EB0FBF">
        <w:rPr>
          <w:color w:val="000000" w:themeColor="text1"/>
          <w:rtl/>
        </w:rPr>
        <w:t>علیه‌السلام</w:t>
      </w:r>
      <w:r w:rsidRPr="00731743">
        <w:rPr>
          <w:color w:val="000000" w:themeColor="text1"/>
          <w:rtl/>
        </w:rPr>
        <w:t xml:space="preserve"> است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جور نقل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کند</w:t>
      </w:r>
      <w:r w:rsidRPr="00731743">
        <w:rPr>
          <w:color w:val="000000" w:themeColor="text1"/>
          <w:rtl/>
        </w:rPr>
        <w:t xml:space="preserve">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متن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است و محل بحث‌ها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ز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دقت کرد؛ </w:t>
      </w:r>
      <w:r w:rsidR="00EB0FBF">
        <w:rPr>
          <w:rFonts w:hint="cs"/>
          <w:color w:val="000000" w:themeColor="text1"/>
          <w:rtl/>
        </w:rPr>
        <w:t>«</w:t>
      </w:r>
      <w:r w:rsidRPr="00731743">
        <w:rPr>
          <w:color w:val="000000" w:themeColor="text1"/>
          <w:rtl/>
        </w:rPr>
        <w:t xml:space="preserve">سَأَلْتُهُ عَنِ اَلْمَرْأَةِ اَلْمُسْلِمَةِ </w:t>
      </w:r>
      <w:r w:rsidRPr="00731743">
        <w:rPr>
          <w:rFonts w:hint="cs"/>
          <w:color w:val="000000" w:themeColor="text1"/>
          <w:rtl/>
        </w:rPr>
        <w:t>یُ</w:t>
      </w:r>
      <w:r w:rsidRPr="00731743">
        <w:rPr>
          <w:rFonts w:hint="eastAsia"/>
          <w:color w:val="000000" w:themeColor="text1"/>
          <w:rtl/>
        </w:rPr>
        <w:t>صِ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بُهَا</w:t>
      </w:r>
      <w:r w:rsidRPr="00731743">
        <w:rPr>
          <w:color w:val="000000" w:themeColor="text1"/>
          <w:rtl/>
        </w:rPr>
        <w:t xml:space="preserve"> اَلْبَلاَءُ فِ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جَ</w:t>
      </w:r>
      <w:r w:rsidRPr="00731743">
        <w:rPr>
          <w:rFonts w:hint="eastAsia"/>
          <w:color w:val="000000" w:themeColor="text1"/>
          <w:rtl/>
        </w:rPr>
        <w:t>سَدِهَا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زن مسلمان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مشکل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جسم او پد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آ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د،</w:t>
      </w:r>
      <w:r w:rsidRPr="00731743">
        <w:rPr>
          <w:color w:val="000000" w:themeColor="text1"/>
          <w:rtl/>
        </w:rPr>
        <w:t xml:space="preserve"> </w:t>
      </w:r>
      <w:r w:rsidR="00EB0FBF">
        <w:rPr>
          <w:rFonts w:hint="cs"/>
          <w:color w:val="000000" w:themeColor="text1"/>
          <w:rtl/>
        </w:rPr>
        <w:t>«</w:t>
      </w:r>
      <w:r w:rsidRPr="00731743">
        <w:rPr>
          <w:color w:val="000000" w:themeColor="text1"/>
          <w:rtl/>
        </w:rPr>
        <w:t>إِمَّا کَسْرٌ وَ إِمَّا جَرْحٌ فِ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مَکَانٍ لاَ </w:t>
      </w:r>
      <w:r w:rsidRPr="00731743">
        <w:rPr>
          <w:rFonts w:hint="cs"/>
          <w:color w:val="000000" w:themeColor="text1"/>
          <w:rtl/>
        </w:rPr>
        <w:t>یَ</w:t>
      </w:r>
      <w:r w:rsidRPr="00731743">
        <w:rPr>
          <w:rFonts w:hint="eastAsia"/>
          <w:color w:val="000000" w:themeColor="text1"/>
          <w:rtl/>
        </w:rPr>
        <w:t>صْلُحُ</w:t>
      </w:r>
      <w:r w:rsidRPr="00731743">
        <w:rPr>
          <w:color w:val="000000" w:themeColor="text1"/>
          <w:rtl/>
        </w:rPr>
        <w:t xml:space="preserve"> اَلنَّظَرُ إِلَ</w:t>
      </w:r>
      <w:r w:rsidRPr="00731743">
        <w:rPr>
          <w:rFonts w:hint="cs"/>
          <w:color w:val="000000" w:themeColor="text1"/>
          <w:rtl/>
        </w:rPr>
        <w:t>یْ</w:t>
      </w:r>
      <w:r w:rsidRPr="00731743">
        <w:rPr>
          <w:rFonts w:hint="eastAsia"/>
          <w:color w:val="000000" w:themeColor="text1"/>
          <w:rtl/>
        </w:rPr>
        <w:t>هِ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مکان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موضع است، در موضع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 شا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سته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نگاه به آن، جرح و کسر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زن مسلمان دارد و در جا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است که نم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color w:val="000000" w:themeColor="text1"/>
          <w:rtl/>
        </w:rPr>
        <w:t>شود به آن نگاه کرد، نگاه به آن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</w:t>
      </w:r>
      <w:r w:rsidR="00EB0FBF">
        <w:rPr>
          <w:rFonts w:hint="cs"/>
          <w:color w:val="000000" w:themeColor="text1"/>
          <w:rtl/>
        </w:rPr>
        <w:t>«</w:t>
      </w:r>
      <w:r w:rsidRPr="00731743">
        <w:rPr>
          <w:rFonts w:hint="cs"/>
          <w:color w:val="000000" w:themeColor="text1"/>
          <w:rtl/>
        </w:rPr>
        <w:t>یَ</w:t>
      </w:r>
      <w:r w:rsidRPr="00731743">
        <w:rPr>
          <w:rFonts w:hint="eastAsia"/>
          <w:color w:val="000000" w:themeColor="text1"/>
          <w:rtl/>
        </w:rPr>
        <w:t>کُونُ</w:t>
      </w:r>
      <w:r w:rsidRPr="00731743">
        <w:rPr>
          <w:color w:val="000000" w:themeColor="text1"/>
          <w:rtl/>
        </w:rPr>
        <w:t xml:space="preserve"> اَلرَّجُلُ أَرْفَقَ بِعِلاَجِهِ مِنَ اَلنِّسَاءِ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مرد، تناسب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دارد، در حق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قت</w:t>
      </w:r>
      <w:r w:rsidRPr="00731743">
        <w:rPr>
          <w:color w:val="000000" w:themeColor="text1"/>
          <w:rtl/>
        </w:rPr>
        <w:t xml:space="preserve"> مسلط‌تر است و قابل اعتمادتر است نسبت به زن ها، مرد معالجه بهتر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دارد، </w:t>
      </w:r>
      <w:r w:rsidR="00EB0FBF">
        <w:rPr>
          <w:rFonts w:hint="cs"/>
          <w:color w:val="000000" w:themeColor="text1"/>
          <w:rtl/>
        </w:rPr>
        <w:t>«</w:t>
      </w:r>
      <w:r w:rsidRPr="00731743">
        <w:rPr>
          <w:color w:val="000000" w:themeColor="text1"/>
          <w:rtl/>
        </w:rPr>
        <w:t xml:space="preserve">أَ </w:t>
      </w:r>
      <w:r w:rsidRPr="00731743">
        <w:rPr>
          <w:rFonts w:hint="cs"/>
          <w:color w:val="000000" w:themeColor="text1"/>
          <w:rtl/>
        </w:rPr>
        <w:t>یَ</w:t>
      </w:r>
      <w:r w:rsidRPr="00731743">
        <w:rPr>
          <w:rFonts w:hint="eastAsia"/>
          <w:color w:val="000000" w:themeColor="text1"/>
          <w:rtl/>
        </w:rPr>
        <w:t>صْلُحُ</w:t>
      </w:r>
      <w:r w:rsidRPr="00731743">
        <w:rPr>
          <w:color w:val="000000" w:themeColor="text1"/>
          <w:rtl/>
        </w:rPr>
        <w:t xml:space="preserve"> لَهُ اَلنَّظَرُ إِلَ</w:t>
      </w:r>
      <w:r w:rsidRPr="00731743">
        <w:rPr>
          <w:rFonts w:hint="cs"/>
          <w:color w:val="000000" w:themeColor="text1"/>
          <w:rtl/>
        </w:rPr>
        <w:t>یْ</w:t>
      </w:r>
      <w:r w:rsidRPr="00731743">
        <w:rPr>
          <w:rFonts w:hint="eastAsia"/>
          <w:color w:val="000000" w:themeColor="text1"/>
          <w:rtl/>
        </w:rPr>
        <w:t>هَا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آ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>ن مرد معالج نظر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است؟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سؤالی</w:t>
      </w:r>
      <w:r w:rsidRPr="00731743">
        <w:rPr>
          <w:color w:val="000000" w:themeColor="text1"/>
          <w:rtl/>
        </w:rPr>
        <w:t xml:space="preserve"> است که از امام شده است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بار 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گر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خوانم؛</w:t>
      </w:r>
      <w:r w:rsidRPr="00731743">
        <w:rPr>
          <w:color w:val="000000" w:themeColor="text1"/>
          <w:rtl/>
        </w:rPr>
        <w:t xml:space="preserve"> </w:t>
      </w:r>
    </w:p>
    <w:p w14:paraId="19774C9B" w14:textId="431C7460" w:rsidR="009D023A" w:rsidRPr="00731743" w:rsidRDefault="00EB0FBF" w:rsidP="009D023A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="009D023A" w:rsidRPr="00EB0FBF">
        <w:rPr>
          <w:rFonts w:hint="eastAsia"/>
          <w:color w:val="008000"/>
          <w:rtl/>
        </w:rPr>
        <w:t>سَأَلْتُهُ</w:t>
      </w:r>
      <w:r w:rsidR="009D023A" w:rsidRPr="00EB0FBF">
        <w:rPr>
          <w:color w:val="008000"/>
          <w:rtl/>
        </w:rPr>
        <w:t xml:space="preserve"> عَنِ اَلْمَرْأَةِ اَلْمُسْلِمَةِ </w:t>
      </w:r>
      <w:r w:rsidR="009D023A" w:rsidRPr="00EB0FBF">
        <w:rPr>
          <w:rFonts w:hint="cs"/>
          <w:color w:val="008000"/>
          <w:rtl/>
        </w:rPr>
        <w:t>یُ</w:t>
      </w:r>
      <w:r w:rsidR="009D023A" w:rsidRPr="00EB0FBF">
        <w:rPr>
          <w:rFonts w:hint="eastAsia"/>
          <w:color w:val="008000"/>
          <w:rtl/>
        </w:rPr>
        <w:t>صِ</w:t>
      </w:r>
      <w:r w:rsidR="009D023A" w:rsidRPr="00EB0FBF">
        <w:rPr>
          <w:rFonts w:hint="cs"/>
          <w:color w:val="008000"/>
          <w:rtl/>
        </w:rPr>
        <w:t>ی</w:t>
      </w:r>
      <w:r w:rsidR="009D023A" w:rsidRPr="00EB0FBF">
        <w:rPr>
          <w:rFonts w:hint="eastAsia"/>
          <w:color w:val="008000"/>
          <w:rtl/>
        </w:rPr>
        <w:t>بُهَا</w:t>
      </w:r>
      <w:r w:rsidR="009D023A" w:rsidRPr="00EB0FBF">
        <w:rPr>
          <w:color w:val="008000"/>
          <w:rtl/>
        </w:rPr>
        <w:t xml:space="preserve"> اَلْبَلاَءُ فِ</w:t>
      </w:r>
      <w:r w:rsidR="009D023A" w:rsidRPr="00EB0FBF">
        <w:rPr>
          <w:rFonts w:hint="cs"/>
          <w:color w:val="008000"/>
          <w:rtl/>
        </w:rPr>
        <w:t>ی</w:t>
      </w:r>
      <w:r w:rsidR="009D023A" w:rsidRPr="00EB0FBF">
        <w:rPr>
          <w:color w:val="008000"/>
          <w:rtl/>
        </w:rPr>
        <w:t xml:space="preserve"> جَسَدِهَا إِمَّا کَسْرٌ وَ إِمَّا جَرْحٌ فِ</w:t>
      </w:r>
      <w:r w:rsidR="009D023A" w:rsidRPr="00EB0FBF">
        <w:rPr>
          <w:rFonts w:hint="cs"/>
          <w:color w:val="008000"/>
          <w:rtl/>
        </w:rPr>
        <w:t>ی</w:t>
      </w:r>
      <w:r w:rsidR="009D023A" w:rsidRPr="00EB0FBF">
        <w:rPr>
          <w:color w:val="008000"/>
          <w:rtl/>
        </w:rPr>
        <w:t xml:space="preserve"> مَکَانٍ لاَ </w:t>
      </w:r>
      <w:r w:rsidR="009D023A" w:rsidRPr="00EB0FBF">
        <w:rPr>
          <w:rFonts w:hint="cs"/>
          <w:color w:val="008000"/>
          <w:rtl/>
        </w:rPr>
        <w:t>یَ</w:t>
      </w:r>
      <w:r w:rsidR="009D023A" w:rsidRPr="00EB0FBF">
        <w:rPr>
          <w:rFonts w:hint="eastAsia"/>
          <w:color w:val="008000"/>
          <w:rtl/>
        </w:rPr>
        <w:t>صْلُحُ</w:t>
      </w:r>
      <w:r w:rsidR="009D023A" w:rsidRPr="00EB0FBF">
        <w:rPr>
          <w:color w:val="008000"/>
          <w:rtl/>
        </w:rPr>
        <w:t xml:space="preserve"> اَلنَّظَرُ إِلَ</w:t>
      </w:r>
      <w:r w:rsidR="009D023A" w:rsidRPr="00EB0FBF">
        <w:rPr>
          <w:rFonts w:hint="cs"/>
          <w:color w:val="008000"/>
          <w:rtl/>
        </w:rPr>
        <w:t>یْ</w:t>
      </w:r>
      <w:r w:rsidR="009D023A" w:rsidRPr="00EB0FBF">
        <w:rPr>
          <w:rFonts w:hint="eastAsia"/>
          <w:color w:val="008000"/>
          <w:rtl/>
        </w:rPr>
        <w:t>هِ</w:t>
      </w:r>
      <w:r w:rsidR="009D023A" w:rsidRPr="00EB0FBF">
        <w:rPr>
          <w:color w:val="008000"/>
          <w:rtl/>
        </w:rPr>
        <w:t xml:space="preserve"> </w:t>
      </w:r>
      <w:r w:rsidR="009D023A" w:rsidRPr="00EB0FBF">
        <w:rPr>
          <w:rFonts w:hint="cs"/>
          <w:color w:val="008000"/>
          <w:rtl/>
        </w:rPr>
        <w:t>یَ</w:t>
      </w:r>
      <w:r w:rsidR="009D023A" w:rsidRPr="00EB0FBF">
        <w:rPr>
          <w:rFonts w:hint="eastAsia"/>
          <w:color w:val="008000"/>
          <w:rtl/>
        </w:rPr>
        <w:t>کُونُ</w:t>
      </w:r>
      <w:r w:rsidR="009D023A" w:rsidRPr="00EB0FBF">
        <w:rPr>
          <w:color w:val="008000"/>
          <w:rtl/>
        </w:rPr>
        <w:t xml:space="preserve"> اَلرَّجُلُ أَرْفَقَ بِعِلاَجِهِ مِنَ اَلنِّسَاءِ أَ </w:t>
      </w:r>
      <w:r w:rsidR="009D023A" w:rsidRPr="00EB0FBF">
        <w:rPr>
          <w:rFonts w:hint="cs"/>
          <w:color w:val="008000"/>
          <w:rtl/>
        </w:rPr>
        <w:t>یَ</w:t>
      </w:r>
      <w:r w:rsidR="009D023A" w:rsidRPr="00EB0FBF">
        <w:rPr>
          <w:rFonts w:hint="eastAsia"/>
          <w:color w:val="008000"/>
          <w:rtl/>
        </w:rPr>
        <w:t>صْلُحُ</w:t>
      </w:r>
      <w:r w:rsidR="009D023A" w:rsidRPr="00EB0FBF">
        <w:rPr>
          <w:color w:val="008000"/>
          <w:rtl/>
        </w:rPr>
        <w:t xml:space="preserve"> لَهُ اَلنَّظَرُ إِلَ</w:t>
      </w:r>
      <w:r w:rsidR="009D023A" w:rsidRPr="00EB0FBF">
        <w:rPr>
          <w:rFonts w:hint="cs"/>
          <w:color w:val="008000"/>
          <w:rtl/>
        </w:rPr>
        <w:t>یْ</w:t>
      </w:r>
      <w:r w:rsidR="009D023A" w:rsidRPr="00EB0FBF">
        <w:rPr>
          <w:rFonts w:hint="eastAsia"/>
          <w:color w:val="008000"/>
          <w:rtl/>
        </w:rPr>
        <w:t>هَا</w:t>
      </w:r>
      <w:r w:rsidR="009D023A" w:rsidRPr="00EB0FBF">
        <w:rPr>
          <w:color w:val="008000"/>
          <w:rtl/>
        </w:rPr>
        <w:t xml:space="preserve"> قَال</w:t>
      </w:r>
      <w:r w:rsidR="009D023A" w:rsidRPr="00EB0FBF">
        <w:rPr>
          <w:rFonts w:hint="eastAsia"/>
          <w:color w:val="008000"/>
          <w:rtl/>
        </w:rPr>
        <w:t>َ</w:t>
      </w:r>
      <w:r w:rsidR="009D023A" w:rsidRPr="00EB0FBF">
        <w:rPr>
          <w:color w:val="008000"/>
          <w:rtl/>
        </w:rPr>
        <w:t xml:space="preserve"> إِذَا اُضْطُرَّتْ إِلَ</w:t>
      </w:r>
      <w:r w:rsidR="009D023A" w:rsidRPr="00EB0FBF">
        <w:rPr>
          <w:rFonts w:hint="cs"/>
          <w:color w:val="008000"/>
          <w:rtl/>
        </w:rPr>
        <w:t>یْ</w:t>
      </w:r>
      <w:r w:rsidR="009D023A" w:rsidRPr="00EB0FBF">
        <w:rPr>
          <w:rFonts w:hint="eastAsia"/>
          <w:color w:val="008000"/>
          <w:rtl/>
        </w:rPr>
        <w:t>هِ</w:t>
      </w:r>
      <w:r w:rsidR="009D023A" w:rsidRPr="00EB0FBF">
        <w:rPr>
          <w:color w:val="008000"/>
          <w:rtl/>
        </w:rPr>
        <w:t xml:space="preserve"> فَلْ</w:t>
      </w:r>
      <w:r w:rsidR="009D023A" w:rsidRPr="00EB0FBF">
        <w:rPr>
          <w:rFonts w:hint="cs"/>
          <w:color w:val="008000"/>
          <w:rtl/>
        </w:rPr>
        <w:t>یُ</w:t>
      </w:r>
      <w:r w:rsidR="009D023A" w:rsidRPr="00EB0FBF">
        <w:rPr>
          <w:rFonts w:hint="eastAsia"/>
          <w:color w:val="008000"/>
          <w:rtl/>
        </w:rPr>
        <w:t>عَالِجْهَا</w:t>
      </w:r>
      <w:r w:rsidR="009D023A" w:rsidRPr="00EB0FBF">
        <w:rPr>
          <w:color w:val="008000"/>
          <w:rtl/>
        </w:rPr>
        <w:t xml:space="preserve"> إِنْ شَاءَتْ</w:t>
      </w:r>
      <w:r>
        <w:rPr>
          <w:rFonts w:hint="cs"/>
          <w:color w:val="000000" w:themeColor="text1"/>
          <w:rtl/>
        </w:rPr>
        <w:t>»</w:t>
      </w:r>
      <w:r>
        <w:rPr>
          <w:rStyle w:val="FootnoteReference"/>
          <w:color w:val="000000" w:themeColor="text1"/>
          <w:rtl/>
        </w:rPr>
        <w:footnoteReference w:id="1"/>
      </w:r>
    </w:p>
    <w:p w14:paraId="53F8E422" w14:textId="35163BB4" w:rsidR="009D023A" w:rsidRPr="00731743" w:rsidRDefault="009D023A" w:rsidP="004177AB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فرض</w:t>
      </w:r>
      <w:r w:rsidRPr="00731743">
        <w:rPr>
          <w:color w:val="000000" w:themeColor="text1"/>
          <w:rtl/>
        </w:rPr>
        <w:t xml:space="preserve"> راو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آن است که ارفق بعلاجه، الان هم </w:t>
      </w:r>
      <w:r w:rsidR="00EB0FBF">
        <w:rPr>
          <w:color w:val="000000" w:themeColor="text1"/>
          <w:rtl/>
        </w:rPr>
        <w:t>این‌طور</w:t>
      </w:r>
      <w:r w:rsidRPr="00731743">
        <w:rPr>
          <w:color w:val="000000" w:themeColor="text1"/>
          <w:rtl/>
        </w:rPr>
        <w:t xml:space="preserve"> است که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خواهد</w:t>
      </w:r>
      <w:r w:rsidRPr="00731743">
        <w:rPr>
          <w:color w:val="000000" w:themeColor="text1"/>
          <w:rtl/>
        </w:rPr>
        <w:t xml:space="preserve"> گوش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چشم را درمان کند،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خانم هست و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آقا هم هست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اعتماد من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آقا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شتر</w:t>
      </w:r>
      <w:r w:rsidRPr="00731743">
        <w:rPr>
          <w:color w:val="000000" w:themeColor="text1"/>
          <w:rtl/>
        </w:rPr>
        <w:t xml:space="preserve"> است،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ارفق است، خب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رتر</w:t>
      </w:r>
      <w:r w:rsidRPr="00731743">
        <w:rPr>
          <w:color w:val="000000" w:themeColor="text1"/>
          <w:rtl/>
        </w:rPr>
        <w:t xml:space="preserve"> است و مسلط‌تر است،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اعم از آن است که حالت اضطرار به معنا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ق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eastAsia"/>
          <w:color w:val="000000" w:themeColor="text1"/>
          <w:rtl/>
        </w:rPr>
        <w:t>باشد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اضطرار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بهتر است، بهتر بودن غ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از اضطرار است،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زن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معالجه زن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هست 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طب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مرد بهتر است، گاه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برعکس هم وجود دارد.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بهتر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و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وقت اضطرار است. </w:t>
      </w:r>
      <w:r w:rsidR="00EB0FBF">
        <w:rPr>
          <w:color w:val="000000" w:themeColor="text1"/>
          <w:rtl/>
        </w:rPr>
        <w:t>فعلاً</w:t>
      </w:r>
      <w:r w:rsidRPr="00731743">
        <w:rPr>
          <w:color w:val="000000" w:themeColor="text1"/>
          <w:rtl/>
        </w:rPr>
        <w:t xml:space="preserve"> در سؤال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که </w:t>
      </w:r>
      <w:r w:rsidR="00EB0FBF">
        <w:rPr>
          <w:rFonts w:hint="cs"/>
          <w:color w:val="000000" w:themeColor="text1"/>
          <w:rtl/>
        </w:rPr>
        <w:t>«</w:t>
      </w:r>
      <w:r w:rsidRPr="00EB0FBF">
        <w:rPr>
          <w:rFonts w:hint="cs"/>
          <w:color w:val="008000"/>
          <w:rtl/>
        </w:rPr>
        <w:t>یَ</w:t>
      </w:r>
      <w:r w:rsidRPr="00EB0FBF">
        <w:rPr>
          <w:rFonts w:hint="eastAsia"/>
          <w:color w:val="008000"/>
          <w:rtl/>
        </w:rPr>
        <w:t>کُونُ</w:t>
      </w:r>
      <w:r w:rsidRPr="00EB0FBF">
        <w:rPr>
          <w:color w:val="008000"/>
          <w:rtl/>
        </w:rPr>
        <w:t xml:space="preserve"> اَلرَّجُلُ أَرْف</w:t>
      </w:r>
      <w:r w:rsidRPr="00EB0FBF">
        <w:rPr>
          <w:rFonts w:hint="eastAsia"/>
          <w:color w:val="008000"/>
          <w:rtl/>
        </w:rPr>
        <w:t>َقَ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eastAsia"/>
          <w:color w:val="000000" w:themeColor="text1"/>
          <w:rtl/>
        </w:rPr>
        <w:t>اما</w:t>
      </w:r>
      <w:r w:rsidRPr="00731743">
        <w:rPr>
          <w:color w:val="000000" w:themeColor="text1"/>
          <w:rtl/>
        </w:rPr>
        <w:t xml:space="preserve"> جواب امام: </w:t>
      </w:r>
      <w:r w:rsidR="00EB0FBF">
        <w:rPr>
          <w:rFonts w:hint="cs"/>
          <w:color w:val="000000" w:themeColor="text1"/>
          <w:rtl/>
        </w:rPr>
        <w:t>«</w:t>
      </w:r>
      <w:r w:rsidRPr="00731743">
        <w:rPr>
          <w:rFonts w:hint="eastAsia"/>
          <w:color w:val="000000" w:themeColor="text1"/>
          <w:rtl/>
        </w:rPr>
        <w:t>ق</w:t>
      </w:r>
      <w:r w:rsidRPr="00EB0FBF">
        <w:rPr>
          <w:rFonts w:hint="eastAsia"/>
          <w:color w:val="008000"/>
          <w:rtl/>
        </w:rPr>
        <w:t>َالَ</w:t>
      </w:r>
      <w:r w:rsidRPr="00EB0FBF">
        <w:rPr>
          <w:color w:val="008000"/>
          <w:rtl/>
        </w:rPr>
        <w:t xml:space="preserve"> إِذَا اُضْطُرَّتْ إِلَ</w:t>
      </w:r>
      <w:r w:rsidRPr="00EB0FBF">
        <w:rPr>
          <w:rFonts w:hint="cs"/>
          <w:color w:val="008000"/>
          <w:rtl/>
        </w:rPr>
        <w:t>یْ</w:t>
      </w:r>
      <w:r w:rsidRPr="00EB0FBF">
        <w:rPr>
          <w:rFonts w:hint="eastAsia"/>
          <w:color w:val="008000"/>
          <w:rtl/>
        </w:rPr>
        <w:t>هِ</w:t>
      </w:r>
      <w:r w:rsidRPr="00EB0FBF">
        <w:rPr>
          <w:color w:val="008000"/>
          <w:rtl/>
        </w:rPr>
        <w:t xml:space="preserve"> فَلْ</w:t>
      </w:r>
      <w:r w:rsidRPr="00EB0FBF">
        <w:rPr>
          <w:rFonts w:hint="cs"/>
          <w:color w:val="008000"/>
          <w:rtl/>
        </w:rPr>
        <w:t>یُ</w:t>
      </w:r>
      <w:r w:rsidRPr="00EB0FBF">
        <w:rPr>
          <w:rFonts w:hint="eastAsia"/>
          <w:color w:val="008000"/>
          <w:rtl/>
        </w:rPr>
        <w:t>عَالِجْهَا</w:t>
      </w:r>
      <w:r w:rsidRPr="00EB0FBF">
        <w:rPr>
          <w:color w:val="008000"/>
          <w:rtl/>
        </w:rPr>
        <w:t xml:space="preserve"> إِنْ شَاءَتْ</w:t>
      </w:r>
      <w:r w:rsidR="00EB0FBF">
        <w:rPr>
          <w:rFonts w:hint="cs"/>
          <w:color w:val="000000" w:themeColor="text1"/>
          <w:rtl/>
        </w:rPr>
        <w:t>»</w:t>
      </w:r>
      <w:r w:rsidRPr="00731743">
        <w:rPr>
          <w:color w:val="000000" w:themeColor="text1"/>
          <w:rtl/>
        </w:rPr>
        <w:t>. اگر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زن اضطرار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معالجه دارد،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مرد معالجه بکند،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عن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نگاه بکند، اگر آن زن خواست. </w:t>
      </w:r>
    </w:p>
    <w:p w14:paraId="0E54DAA6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شر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فه</w:t>
      </w:r>
      <w:r w:rsidRPr="00731743">
        <w:rPr>
          <w:color w:val="000000" w:themeColor="text1"/>
          <w:rtl/>
        </w:rPr>
        <w:t xml:space="preserve"> و صح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حه</w:t>
      </w:r>
      <w:r w:rsidRPr="00731743">
        <w:rPr>
          <w:color w:val="000000" w:themeColor="text1"/>
          <w:rtl/>
        </w:rPr>
        <w:t xml:space="preserve"> است که مستند اصل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بحث است، غ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</w:t>
      </w:r>
      <w:r w:rsidRPr="00731743">
        <w:rPr>
          <w:color w:val="000000" w:themeColor="text1"/>
          <w:rtl/>
        </w:rPr>
        <w:t xml:space="preserve"> از قواعد عامه‌ا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بعد بحث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. </w:t>
      </w:r>
    </w:p>
    <w:p w14:paraId="1C66B080" w14:textId="52B20401" w:rsidR="004177AB" w:rsidRPr="00731743" w:rsidRDefault="009D023A" w:rsidP="004177AB">
      <w:pPr>
        <w:rPr>
          <w:rtl/>
        </w:rPr>
      </w:pPr>
      <w:r w:rsidRPr="00731743">
        <w:rPr>
          <w:rFonts w:hint="eastAsia"/>
          <w:color w:val="000000" w:themeColor="text1"/>
          <w:rtl/>
        </w:rPr>
        <w:lastRenderedPageBreak/>
        <w:t>استدلال</w:t>
      </w:r>
      <w:r w:rsidRPr="00731743">
        <w:rPr>
          <w:color w:val="000000" w:themeColor="text1"/>
          <w:rtl/>
        </w:rPr>
        <w:t xml:space="preserve">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واضح است که استدلال کرده‌اند که امام جواب داد اضطرار که بود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نگاه بکند، در مقام اضطرار معالجه شدن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حالا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بررس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حد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ث</w:t>
      </w:r>
      <w:r w:rsidRPr="00731743">
        <w:rPr>
          <w:color w:val="000000" w:themeColor="text1"/>
          <w:rtl/>
        </w:rPr>
        <w:t xml:space="preserve"> شر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ف</w:t>
      </w:r>
      <w:r w:rsidRPr="00731743">
        <w:rPr>
          <w:color w:val="000000" w:themeColor="text1"/>
          <w:rtl/>
        </w:rPr>
        <w:t xml:space="preserve"> به ترت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color w:val="000000" w:themeColor="text1"/>
          <w:rtl/>
        </w:rPr>
        <w:t xml:space="preserve"> حدود ده نکته است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نها</w:t>
      </w:r>
      <w:r w:rsidRPr="00731743">
        <w:rPr>
          <w:color w:val="000000" w:themeColor="text1"/>
          <w:rtl/>
        </w:rPr>
        <w:t xml:space="preserve"> را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بررس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تا حدود مسئله روشن شود و الا </w:t>
      </w:r>
      <w:r w:rsidR="00EB0FBF">
        <w:rPr>
          <w:color w:val="000000" w:themeColor="text1"/>
          <w:rtl/>
        </w:rPr>
        <w:t>فی‌الجمله</w:t>
      </w:r>
      <w:r w:rsidRPr="00731743">
        <w:rPr>
          <w:color w:val="000000" w:themeColor="text1"/>
          <w:rtl/>
        </w:rPr>
        <w:t xml:space="preserve"> 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چ</w:t>
      </w:r>
      <w:r w:rsidRPr="00731743">
        <w:rPr>
          <w:color w:val="000000" w:themeColor="text1"/>
          <w:rtl/>
        </w:rPr>
        <w:t xml:space="preserve"> ش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امام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فرما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اگر اضطرار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معالجه بود و مرد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معالجه نگاه کند به جا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که بر او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</w:t>
      </w:r>
      <w:r w:rsidR="00EB0FBF">
        <w:rPr>
          <w:color w:val="000000" w:themeColor="text1"/>
          <w:rtl/>
        </w:rPr>
        <w:t>فی‌الجمله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 و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معالجه بکند، هم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مرد نگاه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است، هم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زن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است که مراجعه بکند و خود را در معرض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نگاه قر</w:t>
      </w:r>
      <w:r w:rsidRPr="00731743">
        <w:rPr>
          <w:rFonts w:hint="eastAsia"/>
          <w:color w:val="000000" w:themeColor="text1"/>
          <w:rtl/>
        </w:rPr>
        <w:t>ار</w:t>
      </w:r>
      <w:r w:rsidRPr="00731743">
        <w:rPr>
          <w:color w:val="000000" w:themeColor="text1"/>
          <w:rtl/>
        </w:rPr>
        <w:t xml:space="preserve"> بدهد، هر دو در روا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آمده است هم جواز نظر و هم‌ عدم الزام به ستر، هر دو آمده است، او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ستر نکند و او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نگاه بکند. </w:t>
      </w:r>
    </w:p>
    <w:p w14:paraId="195C4280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اما</w:t>
      </w:r>
      <w:r w:rsidRPr="00731743">
        <w:rPr>
          <w:color w:val="000000" w:themeColor="text1"/>
          <w:rtl/>
        </w:rPr>
        <w:t xml:space="preserve">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محل بحث قرار بگ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 xml:space="preserve"> و تابع مجموعه‌ا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از مباحث و نکات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است که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عرض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. </w:t>
      </w:r>
    </w:p>
    <w:p w14:paraId="036FE9EB" w14:textId="26DD79FE" w:rsidR="009D023A" w:rsidRPr="00731743" w:rsidRDefault="009D023A" w:rsidP="004177AB">
      <w:pPr>
        <w:pStyle w:val="Heading3"/>
        <w:rPr>
          <w:rtl/>
        </w:rPr>
      </w:pPr>
      <w:bookmarkStart w:id="9" w:name="_Toc151385481"/>
      <w:r w:rsidRPr="00731743">
        <w:rPr>
          <w:rFonts w:hint="eastAsia"/>
          <w:rtl/>
        </w:rPr>
        <w:t>نکته</w:t>
      </w:r>
      <w:r w:rsidRPr="00731743">
        <w:rPr>
          <w:rtl/>
        </w:rPr>
        <w:t xml:space="preserve"> اول: </w:t>
      </w:r>
      <w:r w:rsidR="004177AB" w:rsidRPr="00731743">
        <w:rPr>
          <w:rFonts w:hint="cs"/>
          <w:rtl/>
        </w:rPr>
        <w:t>قید المرأة</w:t>
      </w:r>
      <w:bookmarkEnd w:id="9"/>
    </w:p>
    <w:p w14:paraId="776D7F6F" w14:textId="3663D697" w:rsidR="009D023A" w:rsidRPr="00731743" w:rsidRDefault="00EB0FBF" w:rsidP="009D023A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="009D023A" w:rsidRPr="00EB0FBF">
        <w:rPr>
          <w:rFonts w:hint="eastAsia"/>
          <w:color w:val="008000"/>
          <w:rtl/>
        </w:rPr>
        <w:t>سَأَلْتُهُ</w:t>
      </w:r>
      <w:r w:rsidR="009D023A" w:rsidRPr="00EB0FBF">
        <w:rPr>
          <w:color w:val="008000"/>
          <w:rtl/>
        </w:rPr>
        <w:t xml:space="preserve"> عَنِ اَلْمَرْأَةِ اَلْمُسْلِمَةِ</w:t>
      </w:r>
      <w:r>
        <w:rPr>
          <w:rFonts w:hint="cs"/>
          <w:color w:val="000000" w:themeColor="text1"/>
          <w:rtl/>
        </w:rPr>
        <w:t>»</w:t>
      </w:r>
      <w:r w:rsidR="009D023A" w:rsidRPr="00731743">
        <w:rPr>
          <w:color w:val="000000" w:themeColor="text1"/>
          <w:rtl/>
        </w:rPr>
        <w:t xml:space="preserve"> </w:t>
      </w:r>
    </w:p>
    <w:p w14:paraId="3EBEC5D4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نکته</w:t>
      </w:r>
      <w:r w:rsidRPr="00731743">
        <w:rPr>
          <w:color w:val="000000" w:themeColor="text1"/>
          <w:rtl/>
        </w:rPr>
        <w:t xml:space="preserve"> اول راجع به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مرأه است زن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مقام معالجه اضطرار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دا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کند</w:t>
      </w:r>
      <w:r w:rsidRPr="00731743">
        <w:rPr>
          <w:color w:val="000000" w:themeColor="text1"/>
          <w:rtl/>
        </w:rPr>
        <w:t xml:space="preserve"> که مرد او را علاج بکند،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اول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نکته در موضوع حکم است. </w:t>
      </w:r>
    </w:p>
    <w:p w14:paraId="37B81D46" w14:textId="7D2B7735" w:rsidR="009D023A" w:rsidRPr="00731743" w:rsidRDefault="00EB0FBF" w:rsidP="009D023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سؤالی</w:t>
      </w:r>
      <w:r w:rsidR="009D023A" w:rsidRPr="00731743">
        <w:rPr>
          <w:color w:val="000000" w:themeColor="text1"/>
          <w:rtl/>
        </w:rPr>
        <w:t xml:space="preserve"> که راجع به ا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ن</w:t>
      </w:r>
      <w:r w:rsidR="009D023A" w:rsidRPr="00731743">
        <w:rPr>
          <w:color w:val="000000" w:themeColor="text1"/>
          <w:rtl/>
        </w:rPr>
        <w:t xml:space="preserve"> مطرح است ا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ن</w:t>
      </w:r>
      <w:r w:rsidR="009D023A" w:rsidRPr="00731743">
        <w:rPr>
          <w:color w:val="000000" w:themeColor="text1"/>
          <w:rtl/>
        </w:rPr>
        <w:t xml:space="preserve"> است که برعکس آن چطور؟ مرد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مبتلا شد و طب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ب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color w:val="000000" w:themeColor="text1"/>
          <w:rtl/>
        </w:rPr>
        <w:t xml:space="preserve"> ن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ست</w:t>
      </w:r>
      <w:r w:rsidR="009D023A" w:rsidRPr="00731743">
        <w:rPr>
          <w:color w:val="000000" w:themeColor="text1"/>
          <w:rtl/>
        </w:rPr>
        <w:t xml:space="preserve"> و اضطرار پ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دا</w:t>
      </w:r>
      <w:r w:rsidR="009D023A" w:rsidRPr="00731743">
        <w:rPr>
          <w:color w:val="000000" w:themeColor="text1"/>
          <w:rtl/>
        </w:rPr>
        <w:t xml:space="preserve"> کرد که زن او را معالجه بکند، ا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ن</w:t>
      </w:r>
      <w:r w:rsidR="009D023A" w:rsidRPr="00731743">
        <w:rPr>
          <w:color w:val="000000" w:themeColor="text1"/>
          <w:rtl/>
        </w:rPr>
        <w:t xml:space="preserve"> سؤال اول راجع به ق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د</w:t>
      </w:r>
      <w:r w:rsidR="009D023A" w:rsidRPr="00731743">
        <w:rPr>
          <w:color w:val="000000" w:themeColor="text1"/>
          <w:rtl/>
        </w:rPr>
        <w:t xml:space="preserve"> المرأه است که اختصاص به مرأه ا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ن</w:t>
      </w:r>
      <w:r w:rsidR="009D023A" w:rsidRPr="00731743">
        <w:rPr>
          <w:color w:val="000000" w:themeColor="text1"/>
          <w:rtl/>
        </w:rPr>
        <w:t xml:space="preserve"> حکم اختصاص دارد </w:t>
      </w:r>
      <w:r>
        <w:rPr>
          <w:color w:val="000000" w:themeColor="text1"/>
          <w:rtl/>
        </w:rPr>
        <w:t>همان‌طور</w:t>
      </w:r>
      <w:r w:rsidR="009D023A" w:rsidRPr="00731743">
        <w:rPr>
          <w:color w:val="000000" w:themeColor="text1"/>
          <w:rtl/>
        </w:rPr>
        <w:t xml:space="preserve"> که ظاهر و موضوع اخذ شده است </w:t>
      </w:r>
      <w:r w:rsidR="009D023A" w:rsidRPr="00731743">
        <w:rPr>
          <w:rFonts w:hint="cs"/>
          <w:color w:val="000000" w:themeColor="text1"/>
          <w:rtl/>
        </w:rPr>
        <w:t>ی</w:t>
      </w:r>
      <w:r w:rsidR="009D023A" w:rsidRPr="00731743">
        <w:rPr>
          <w:rFonts w:hint="eastAsia"/>
          <w:color w:val="000000" w:themeColor="text1"/>
          <w:rtl/>
        </w:rPr>
        <w:t>ا</w:t>
      </w:r>
      <w:r w:rsidR="009D023A" w:rsidRPr="00731743">
        <w:rPr>
          <w:color w:val="000000" w:themeColor="text1"/>
          <w:rtl/>
        </w:rPr>
        <w:t xml:space="preserve"> اختصاص ندارد؟ </w:t>
      </w:r>
    </w:p>
    <w:p w14:paraId="2D47D64E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rFonts w:hint="eastAsia"/>
          <w:color w:val="000000" w:themeColor="text1"/>
          <w:rtl/>
        </w:rPr>
        <w:t>جواب</w:t>
      </w:r>
      <w:r w:rsidRPr="00731743">
        <w:rPr>
          <w:color w:val="000000" w:themeColor="text1"/>
          <w:rtl/>
        </w:rPr>
        <w:t xml:space="preserve"> آن است که دو احتمال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رود؛</w:t>
      </w:r>
      <w:r w:rsidRPr="00731743">
        <w:rPr>
          <w:color w:val="000000" w:themeColor="text1"/>
          <w:rtl/>
        </w:rPr>
        <w:t xml:space="preserve"> </w:t>
      </w:r>
    </w:p>
    <w:p w14:paraId="37F539F0" w14:textId="77777777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۱-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خصوص مرأه مراد است اما در مرد با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سراغ قواعد رفت، آن وقت در دا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ره</w:t>
      </w:r>
      <w:r w:rsidRPr="00731743">
        <w:rPr>
          <w:color w:val="000000" w:themeColor="text1"/>
          <w:rtl/>
        </w:rPr>
        <w:t xml:space="preserve"> قواعد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افت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بعدها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چقدر پ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چ</w:t>
      </w:r>
      <w:r w:rsidRPr="00731743">
        <w:rPr>
          <w:color w:val="000000" w:themeColor="text1"/>
          <w:rtl/>
        </w:rPr>
        <w:t xml:space="preserve"> و خم دارد. </w:t>
      </w:r>
    </w:p>
    <w:p w14:paraId="4BB174EE" w14:textId="3932109A" w:rsidR="009D023A" w:rsidRPr="00731743" w:rsidRDefault="009D023A" w:rsidP="009D023A">
      <w:pPr>
        <w:rPr>
          <w:color w:val="000000" w:themeColor="text1"/>
          <w:rtl/>
        </w:rPr>
      </w:pPr>
      <w:r w:rsidRPr="00731743">
        <w:rPr>
          <w:color w:val="000000" w:themeColor="text1"/>
          <w:rtl/>
        </w:rPr>
        <w:t>۲- احتمال دوم که بع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color w:val="000000" w:themeColor="text1"/>
          <w:rtl/>
        </w:rPr>
        <w:t xml:space="preserve"> عرف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باشد،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است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الغاء خصوص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اگر نگو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اولو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است </w:t>
      </w:r>
      <w:r w:rsidR="00EB0FBF">
        <w:rPr>
          <w:color w:val="000000" w:themeColor="text1"/>
          <w:rtl/>
        </w:rPr>
        <w:t>لااقل</w:t>
      </w:r>
      <w:r w:rsidRPr="00731743">
        <w:rPr>
          <w:color w:val="000000" w:themeColor="text1"/>
          <w:rtl/>
        </w:rPr>
        <w:t xml:space="preserve"> الغاء خصوص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شود،</w:t>
      </w:r>
      <w:r w:rsidRPr="00731743">
        <w:rPr>
          <w:color w:val="000000" w:themeColor="text1"/>
          <w:rtl/>
        </w:rPr>
        <w:t xml:space="preserve"> واقعاً عرف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در مقام گفتگو وقت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ند</w:t>
      </w:r>
      <w:r w:rsidRPr="00731743">
        <w:rPr>
          <w:color w:val="000000" w:themeColor="text1"/>
          <w:rtl/>
        </w:rPr>
        <w:t xml:space="preserve"> که از امام سؤال شد زن در چن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شرا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ط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قرار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گ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رد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تواند</w:t>
      </w:r>
      <w:r w:rsidRPr="00731743">
        <w:rPr>
          <w:color w:val="000000" w:themeColor="text1"/>
          <w:rtl/>
        </w:rPr>
        <w:t xml:space="preserve"> مرد او را بب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ند</w:t>
      </w:r>
      <w:r w:rsidRPr="00731743">
        <w:rPr>
          <w:color w:val="000000" w:themeColor="text1"/>
          <w:rtl/>
        </w:rPr>
        <w:t xml:space="preserve"> و به او مراجعه </w:t>
      </w:r>
      <w:r w:rsidRPr="00731743">
        <w:rPr>
          <w:rFonts w:hint="eastAsia"/>
          <w:color w:val="000000" w:themeColor="text1"/>
          <w:rtl/>
        </w:rPr>
        <w:t>بکند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ا</w:t>
      </w:r>
      <w:r w:rsidRPr="00731743">
        <w:rPr>
          <w:color w:val="000000" w:themeColor="text1"/>
          <w:rtl/>
        </w:rPr>
        <w:t xml:space="preserve"> خ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ر؟</w:t>
      </w:r>
      <w:r w:rsidRPr="00731743">
        <w:rPr>
          <w:color w:val="000000" w:themeColor="text1"/>
          <w:rtl/>
        </w:rPr>
        <w:t xml:space="preserve"> 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چ</w:t>
      </w:r>
      <w:r w:rsidRPr="00731743">
        <w:rPr>
          <w:color w:val="000000" w:themeColor="text1"/>
          <w:rtl/>
        </w:rPr>
        <w:t xml:space="preserve"> فرق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ند</w:t>
      </w:r>
      <w:r w:rsidRPr="00731743">
        <w:rPr>
          <w:color w:val="000000" w:themeColor="text1"/>
          <w:rtl/>
        </w:rPr>
        <w:t xml:space="preserve"> که بالعکس هم باشد و لذا ه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چ</w:t>
      </w:r>
      <w:r w:rsidRPr="00731743">
        <w:rPr>
          <w:color w:val="000000" w:themeColor="text1"/>
          <w:rtl/>
        </w:rPr>
        <w:t xml:space="preserve"> نکته فارق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که احتمال عقلا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مناسب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وجود داشته باشد در ب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ست،</w:t>
      </w:r>
      <w:r w:rsidRPr="00731743">
        <w:rPr>
          <w:color w:val="000000" w:themeColor="text1"/>
          <w:rtl/>
        </w:rPr>
        <w:t xml:space="preserve"> از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</w:t>
      </w:r>
      <w:r w:rsidRPr="00731743">
        <w:rPr>
          <w:color w:val="000000" w:themeColor="text1"/>
          <w:rtl/>
        </w:rPr>
        <w:t xml:space="preserve"> جهت الغاء خصوص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ت</w:t>
      </w:r>
      <w:r w:rsidRPr="00731743">
        <w:rPr>
          <w:color w:val="000000" w:themeColor="text1"/>
          <w:rtl/>
        </w:rPr>
        <w:t xml:space="preserve"> م</w:t>
      </w:r>
      <w:r w:rsidRPr="00731743">
        <w:rPr>
          <w:rFonts w:hint="cs"/>
          <w:color w:val="000000" w:themeColor="text1"/>
          <w:rtl/>
        </w:rPr>
        <w:t>ی‌</w:t>
      </w:r>
      <w:r w:rsidRPr="00731743">
        <w:rPr>
          <w:rFonts w:hint="eastAsia"/>
          <w:color w:val="000000" w:themeColor="text1"/>
          <w:rtl/>
        </w:rPr>
        <w:t>کند</w:t>
      </w:r>
      <w:r w:rsidRPr="00731743">
        <w:rPr>
          <w:color w:val="000000" w:themeColor="text1"/>
          <w:rtl/>
        </w:rPr>
        <w:t xml:space="preserve"> اگر کس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نگو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د</w:t>
      </w:r>
      <w:r w:rsidRPr="00731743">
        <w:rPr>
          <w:color w:val="000000" w:themeColor="text1"/>
          <w:rtl/>
        </w:rPr>
        <w:t xml:space="preserve"> 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ک</w:t>
      </w:r>
      <w:r w:rsidRPr="00731743">
        <w:rPr>
          <w:color w:val="000000" w:themeColor="text1"/>
          <w:rtl/>
        </w:rPr>
        <w:t xml:space="preserve"> نوع فحوا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هم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نجا</w:t>
      </w:r>
      <w:r w:rsidRPr="00731743">
        <w:rPr>
          <w:color w:val="000000" w:themeColor="text1"/>
          <w:rtl/>
        </w:rPr>
        <w:t xml:space="preserve"> وجود دارد برا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color w:val="000000" w:themeColor="text1"/>
          <w:rtl/>
        </w:rPr>
        <w:t xml:space="preserve"> 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نکه</w:t>
      </w:r>
      <w:r w:rsidRPr="00731743">
        <w:rPr>
          <w:color w:val="000000" w:themeColor="text1"/>
          <w:rtl/>
        </w:rPr>
        <w:t xml:space="preserve"> نگاه مرد به زن، حساس‌تر است تا بالعکس آن، در آنجاها</w:t>
      </w:r>
      <w:r w:rsidRPr="00731743">
        <w:rPr>
          <w:rFonts w:hint="cs"/>
          <w:color w:val="000000" w:themeColor="text1"/>
          <w:rtl/>
        </w:rPr>
        <w:t>یی</w:t>
      </w:r>
      <w:r w:rsidRPr="00731743">
        <w:rPr>
          <w:color w:val="000000" w:themeColor="text1"/>
          <w:rtl/>
        </w:rPr>
        <w:t xml:space="preserve"> که گفت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م</w:t>
      </w:r>
      <w:r w:rsidRPr="00731743">
        <w:rPr>
          <w:color w:val="000000" w:themeColor="text1"/>
          <w:rtl/>
        </w:rPr>
        <w:t xml:space="preserve"> جا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ز</w:t>
      </w:r>
      <w:r w:rsidRPr="00731743">
        <w:rPr>
          <w:color w:val="000000" w:themeColor="text1"/>
          <w:rtl/>
        </w:rPr>
        <w:t xml:space="preserve"> ن</w:t>
      </w:r>
      <w:r w:rsidRPr="00731743">
        <w:rPr>
          <w:rFonts w:hint="cs"/>
          <w:color w:val="000000" w:themeColor="text1"/>
          <w:rtl/>
        </w:rPr>
        <w:t>ی</w:t>
      </w:r>
      <w:r w:rsidRPr="00731743">
        <w:rPr>
          <w:rFonts w:hint="eastAsia"/>
          <w:color w:val="000000" w:themeColor="text1"/>
          <w:rtl/>
        </w:rPr>
        <w:t>ست</w:t>
      </w:r>
      <w:r w:rsidRPr="00731743">
        <w:rPr>
          <w:rFonts w:hint="cs"/>
          <w:color w:val="000000" w:themeColor="text1"/>
          <w:rtl/>
        </w:rPr>
        <w:t xml:space="preserve">. </w:t>
      </w:r>
    </w:p>
    <w:p w14:paraId="3A80599D" w14:textId="05DFBD58" w:rsidR="00AF7B2B" w:rsidRPr="00731743" w:rsidRDefault="00AB75C5" w:rsidP="00440D69">
      <w:pPr>
        <w:rPr>
          <w:color w:val="000000" w:themeColor="text1"/>
          <w:rtl/>
        </w:rPr>
      </w:pPr>
      <w:r w:rsidRPr="00731743">
        <w:rPr>
          <w:rFonts w:hint="cs"/>
          <w:color w:val="000000" w:themeColor="text1"/>
          <w:rtl/>
        </w:rPr>
        <w:t xml:space="preserve">و صلی الله </w:t>
      </w:r>
      <w:bookmarkStart w:id="10" w:name="_GoBack"/>
      <w:r w:rsidRPr="00731743">
        <w:rPr>
          <w:rFonts w:hint="cs"/>
          <w:color w:val="000000" w:themeColor="text1"/>
          <w:rtl/>
        </w:rPr>
        <w:t>علی محمد</w:t>
      </w:r>
      <w:bookmarkEnd w:id="10"/>
      <w:r w:rsidRPr="00731743">
        <w:rPr>
          <w:rFonts w:hint="cs"/>
          <w:color w:val="000000" w:themeColor="text1"/>
          <w:rtl/>
        </w:rPr>
        <w:t xml:space="preserve"> و آل محمد. </w:t>
      </w:r>
    </w:p>
    <w:sectPr w:rsidR="00AF7B2B" w:rsidRPr="00731743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931C" w14:textId="77777777" w:rsidR="003519FA" w:rsidRDefault="003519FA" w:rsidP="000D5800">
      <w:pPr>
        <w:spacing w:after="0"/>
      </w:pPr>
      <w:r>
        <w:separator/>
      </w:r>
    </w:p>
  </w:endnote>
  <w:endnote w:type="continuationSeparator" w:id="0">
    <w:p w14:paraId="05F07586" w14:textId="77777777" w:rsidR="003519FA" w:rsidRDefault="003519F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96709DA" w:rsidR="00EC2B03" w:rsidRDefault="00EC2B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D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A372" w14:textId="77777777" w:rsidR="003519FA" w:rsidRDefault="003519FA" w:rsidP="000D5800">
      <w:pPr>
        <w:spacing w:after="0"/>
      </w:pPr>
      <w:r>
        <w:separator/>
      </w:r>
    </w:p>
  </w:footnote>
  <w:footnote w:type="continuationSeparator" w:id="0">
    <w:p w14:paraId="018168BA" w14:textId="77777777" w:rsidR="003519FA" w:rsidRDefault="003519FA" w:rsidP="000D5800">
      <w:pPr>
        <w:spacing w:after="0"/>
      </w:pPr>
      <w:r>
        <w:continuationSeparator/>
      </w:r>
    </w:p>
  </w:footnote>
  <w:footnote w:id="1">
    <w:p w14:paraId="35A95028" w14:textId="0375C2AB" w:rsidR="00EB0FBF" w:rsidRPr="00EB0FBF" w:rsidRDefault="00EB0FBF" w:rsidP="00EB0FBF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A5BABDC" w:rsidR="00EC2B03" w:rsidRDefault="00EC2B03" w:rsidP="00A24D66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A24D66">
      <w:rPr>
        <w:rFonts w:ascii="Adobe Arabic" w:hAnsi="Adobe Arabic" w:cs="Adobe Arabic" w:hint="cs"/>
        <w:b/>
        <w:bCs/>
        <w:sz w:val="24"/>
        <w:szCs w:val="24"/>
        <w:rtl/>
      </w:rPr>
      <w:t>29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3556D375" w14:textId="23AB96C6" w:rsidR="009F1E5C" w:rsidRPr="009F1E5C" w:rsidRDefault="00EC2B03" w:rsidP="00A24D66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A24D66">
      <w:rPr>
        <w:rFonts w:ascii="Adobe Arabic" w:hAnsi="Adobe Arabic" w:cs="Adobe Arabic" w:hint="cs"/>
        <w:b/>
        <w:bCs/>
        <w:sz w:val="24"/>
        <w:szCs w:val="24"/>
        <w:rtl/>
      </w:rPr>
      <w:t>240</w:t>
    </w:r>
  </w:p>
  <w:p w14:paraId="7DE59772" w14:textId="1A9FA633" w:rsidR="00EC2B03" w:rsidRPr="00FC4575" w:rsidRDefault="00EC2B03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5F37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19FA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43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3D0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0FBF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7DC8-2BCD-4D69-8164-C90B3A52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134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2023-11-20T07:45:00Z</dcterms:created>
  <dcterms:modified xsi:type="dcterms:W3CDTF">2023-11-21T04:00:00Z</dcterms:modified>
</cp:coreProperties>
</file>